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2065" w14:textId="77777777" w:rsidR="0033749F" w:rsidRPr="001C7859" w:rsidRDefault="0033749F">
      <w:pPr>
        <w:rPr>
          <w:rFonts w:asciiTheme="minorEastAsia" w:hAnsiTheme="minorEastAsia"/>
          <w:sz w:val="24"/>
          <w:szCs w:val="24"/>
        </w:rPr>
      </w:pPr>
    </w:p>
    <w:p w14:paraId="259ADA37" w14:textId="3CD4064C" w:rsidR="001C01DF" w:rsidRPr="001C7859" w:rsidRDefault="00D84066">
      <w:pPr>
        <w:rPr>
          <w:rFonts w:asciiTheme="minorEastAsia" w:hAnsiTheme="minorEastAsia"/>
          <w:sz w:val="24"/>
          <w:szCs w:val="24"/>
        </w:rPr>
      </w:pPr>
      <w:r w:rsidRPr="001C7859">
        <w:rPr>
          <w:rFonts w:asciiTheme="minorEastAsia" w:hAnsiTheme="minorEastAsia" w:hint="eastAsia"/>
          <w:sz w:val="24"/>
          <w:szCs w:val="24"/>
        </w:rPr>
        <w:t>（様式</w:t>
      </w:r>
      <w:r w:rsidR="005A0802">
        <w:rPr>
          <w:rFonts w:asciiTheme="minorEastAsia" w:hAnsiTheme="minorEastAsia" w:hint="eastAsia"/>
          <w:sz w:val="24"/>
          <w:szCs w:val="24"/>
        </w:rPr>
        <w:t>３</w:t>
      </w:r>
      <w:r w:rsidR="004B7B4E" w:rsidRPr="001C7859">
        <w:rPr>
          <w:rFonts w:asciiTheme="minorEastAsia" w:hAnsiTheme="minorEastAsia" w:hint="eastAsia"/>
          <w:sz w:val="24"/>
          <w:szCs w:val="24"/>
        </w:rPr>
        <w:t>）</w:t>
      </w:r>
    </w:p>
    <w:p w14:paraId="40B233CA" w14:textId="77777777" w:rsidR="00D8544B" w:rsidRPr="001C7859" w:rsidRDefault="003E797A" w:rsidP="00D8544B">
      <w:pPr>
        <w:jc w:val="right"/>
        <w:rPr>
          <w:rFonts w:asciiTheme="minorEastAsia" w:hAnsiTheme="minorEastAsia"/>
          <w:sz w:val="24"/>
          <w:szCs w:val="24"/>
        </w:rPr>
      </w:pPr>
      <w:r w:rsidRPr="001C7859">
        <w:rPr>
          <w:rFonts w:asciiTheme="minorEastAsia" w:hAnsiTheme="minorEastAsia" w:hint="eastAsia"/>
          <w:sz w:val="24"/>
          <w:szCs w:val="24"/>
        </w:rPr>
        <w:t>令和</w:t>
      </w:r>
      <w:r w:rsidR="00C073E1" w:rsidRPr="001C7859">
        <w:rPr>
          <w:rFonts w:asciiTheme="minorEastAsia" w:hAnsiTheme="minorEastAsia" w:hint="eastAsia"/>
          <w:sz w:val="24"/>
          <w:szCs w:val="24"/>
        </w:rPr>
        <w:t xml:space="preserve">　　　年　　　月　　　日</w:t>
      </w:r>
    </w:p>
    <w:p w14:paraId="0F79B4FC" w14:textId="77777777" w:rsidR="00D8544B" w:rsidRPr="001C7859" w:rsidRDefault="00D8544B" w:rsidP="00D8544B">
      <w:pPr>
        <w:rPr>
          <w:rFonts w:asciiTheme="minorEastAsia" w:hAnsiTheme="minorEastAsia"/>
          <w:sz w:val="24"/>
          <w:szCs w:val="24"/>
        </w:rPr>
      </w:pPr>
    </w:p>
    <w:p w14:paraId="5C155422" w14:textId="371BEBA0" w:rsidR="0033749F" w:rsidRPr="001C7859" w:rsidRDefault="006F6AC5" w:rsidP="009647C1">
      <w:pPr>
        <w:jc w:val="center"/>
        <w:rPr>
          <w:rFonts w:asciiTheme="minorEastAsia" w:hAnsiTheme="minorEastAsia"/>
          <w:sz w:val="24"/>
          <w:szCs w:val="24"/>
        </w:rPr>
      </w:pPr>
      <w:r>
        <w:rPr>
          <w:rFonts w:asciiTheme="minorEastAsia" w:hAnsiTheme="minorEastAsia" w:hint="eastAsia"/>
          <w:sz w:val="24"/>
          <w:szCs w:val="24"/>
        </w:rPr>
        <w:t>玉滝線</w:t>
      </w:r>
      <w:r w:rsidR="001C49BF" w:rsidRPr="001C7859">
        <w:rPr>
          <w:rFonts w:asciiTheme="minorEastAsia" w:hAnsiTheme="minorEastAsia" w:hint="eastAsia"/>
          <w:sz w:val="24"/>
          <w:szCs w:val="24"/>
        </w:rPr>
        <w:t>地域旅客運送サービス継続事業</w:t>
      </w:r>
    </w:p>
    <w:p w14:paraId="49C6A117" w14:textId="65DCA0E5" w:rsidR="00C073E1" w:rsidRPr="001C7859" w:rsidRDefault="00B90BCB" w:rsidP="009647C1">
      <w:pPr>
        <w:jc w:val="center"/>
        <w:rPr>
          <w:rFonts w:asciiTheme="minorEastAsia" w:hAnsiTheme="minorEastAsia"/>
          <w:sz w:val="24"/>
          <w:szCs w:val="24"/>
        </w:rPr>
      </w:pPr>
      <w:r w:rsidRPr="001C7859">
        <w:rPr>
          <w:rFonts w:asciiTheme="minorEastAsia" w:hAnsiTheme="minorEastAsia" w:hint="eastAsia"/>
          <w:sz w:val="24"/>
          <w:szCs w:val="24"/>
        </w:rPr>
        <w:t>企画提案書</w:t>
      </w:r>
    </w:p>
    <w:p w14:paraId="641EBAA8" w14:textId="77777777" w:rsidR="00C073E1" w:rsidRPr="001C7859" w:rsidRDefault="00C073E1">
      <w:pPr>
        <w:rPr>
          <w:rFonts w:asciiTheme="minorEastAsia" w:hAnsiTheme="minorEastAsia"/>
          <w:sz w:val="24"/>
          <w:szCs w:val="24"/>
        </w:rPr>
      </w:pPr>
    </w:p>
    <w:p w14:paraId="78FD09A3" w14:textId="77777777" w:rsidR="00D5224C" w:rsidRPr="001C7859" w:rsidRDefault="00D5224C" w:rsidP="00D5224C">
      <w:pPr>
        <w:overflowPunct w:val="0"/>
        <w:ind w:firstLineChars="100" w:firstLine="240"/>
        <w:textAlignment w:val="baseline"/>
        <w:rPr>
          <w:rFonts w:asciiTheme="minorEastAsia" w:hAnsiTheme="minorEastAsia" w:cs="Times New Roman"/>
          <w:color w:val="000000"/>
          <w:spacing w:val="2"/>
          <w:kern w:val="0"/>
          <w:sz w:val="24"/>
          <w:szCs w:val="24"/>
        </w:rPr>
      </w:pPr>
      <w:r w:rsidRPr="001C7859">
        <w:rPr>
          <w:rFonts w:asciiTheme="minorEastAsia" w:hAnsiTheme="minorEastAsia" w:cs="HG丸ｺﾞｼｯｸM-PRO" w:hint="eastAsia"/>
          <w:color w:val="000000"/>
          <w:kern w:val="0"/>
          <w:sz w:val="24"/>
          <w:szCs w:val="24"/>
        </w:rPr>
        <w:t>伊賀市地域公共交通活性化再生協議会長　様</w:t>
      </w:r>
    </w:p>
    <w:p w14:paraId="3E1A3C72" w14:textId="1E67B724" w:rsidR="002B1BC6" w:rsidRPr="001C7859" w:rsidRDefault="002B1BC6">
      <w:pPr>
        <w:rPr>
          <w:rFonts w:asciiTheme="minorEastAsia" w:hAnsiTheme="minorEastAsia"/>
          <w:sz w:val="24"/>
          <w:szCs w:val="24"/>
        </w:rPr>
      </w:pPr>
    </w:p>
    <w:p w14:paraId="0BE99C8C" w14:textId="1C2770BE" w:rsidR="00D5224C" w:rsidRPr="001C7859" w:rsidRDefault="00D5224C">
      <w:pPr>
        <w:rPr>
          <w:rFonts w:asciiTheme="minorEastAsia" w:hAnsiTheme="minorEastAsia"/>
          <w:sz w:val="24"/>
          <w:szCs w:val="24"/>
        </w:rPr>
      </w:pPr>
    </w:p>
    <w:p w14:paraId="301CE03F" w14:textId="5ED3A5B4" w:rsidR="00D5224C" w:rsidRPr="001C7859" w:rsidRDefault="00D5224C">
      <w:pPr>
        <w:rPr>
          <w:rFonts w:asciiTheme="minorEastAsia" w:hAnsiTheme="minorEastAsia"/>
          <w:sz w:val="24"/>
          <w:szCs w:val="24"/>
        </w:rPr>
      </w:pPr>
    </w:p>
    <w:p w14:paraId="7888DBE7" w14:textId="77777777" w:rsidR="00D5224C" w:rsidRPr="001C7859" w:rsidRDefault="00D5224C">
      <w:pPr>
        <w:rPr>
          <w:rFonts w:asciiTheme="minorEastAsia" w:hAnsiTheme="minorEastAsia"/>
          <w:sz w:val="24"/>
          <w:szCs w:val="24"/>
        </w:rPr>
      </w:pPr>
    </w:p>
    <w:p w14:paraId="0F8DB02B"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（住所）</w:t>
      </w:r>
    </w:p>
    <w:p w14:paraId="49AC116D"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（事業者名）</w:t>
      </w:r>
    </w:p>
    <w:p w14:paraId="69255817" w14:textId="77777777" w:rsidR="00D8544B" w:rsidRPr="001C7859" w:rsidRDefault="00B52377" w:rsidP="00D8544B">
      <w:pPr>
        <w:ind w:leftChars="1822" w:left="3826"/>
        <w:rPr>
          <w:rFonts w:asciiTheme="minorEastAsia" w:hAnsiTheme="minorEastAsia"/>
          <w:sz w:val="24"/>
          <w:szCs w:val="24"/>
        </w:rPr>
      </w:pPr>
      <w:r w:rsidRPr="001C7859">
        <w:rPr>
          <w:rFonts w:asciiTheme="minorEastAsia" w:hAnsiTheme="minorEastAsia" w:hint="eastAsia"/>
          <w:sz w:val="24"/>
          <w:szCs w:val="24"/>
        </w:rPr>
        <w:t>（代表者職氏名</w:t>
      </w:r>
      <w:r w:rsidR="00D8544B" w:rsidRPr="001C7859">
        <w:rPr>
          <w:rFonts w:asciiTheme="minorEastAsia" w:hAnsiTheme="minorEastAsia" w:hint="eastAsia"/>
          <w:sz w:val="24"/>
          <w:szCs w:val="24"/>
        </w:rPr>
        <w:t>）</w:t>
      </w:r>
      <w:r w:rsidRPr="001C7859">
        <w:rPr>
          <w:rFonts w:asciiTheme="minorEastAsia" w:hAnsiTheme="minorEastAsia" w:hint="eastAsia"/>
          <w:sz w:val="24"/>
          <w:szCs w:val="24"/>
        </w:rPr>
        <w:t xml:space="preserve">　</w:t>
      </w:r>
      <w:r w:rsidR="00DA40FB" w:rsidRPr="001C7859">
        <w:rPr>
          <w:rFonts w:asciiTheme="minorEastAsia" w:hAnsiTheme="minorEastAsia" w:hint="eastAsia"/>
          <w:sz w:val="24"/>
          <w:szCs w:val="24"/>
        </w:rPr>
        <w:t xml:space="preserve">　　　　　</w:t>
      </w:r>
      <w:r w:rsidR="005E6AF7" w:rsidRPr="001C7859">
        <w:rPr>
          <w:rFonts w:asciiTheme="minorEastAsia" w:hAnsiTheme="minorEastAsia" w:hint="eastAsia"/>
          <w:sz w:val="24"/>
          <w:szCs w:val="24"/>
        </w:rPr>
        <w:t xml:space="preserve">　</w:t>
      </w:r>
      <w:r w:rsidR="00D8544B" w:rsidRPr="001C7859">
        <w:rPr>
          <w:rFonts w:asciiTheme="minorEastAsia" w:hAnsiTheme="minorEastAsia" w:hint="eastAsia"/>
          <w:sz w:val="24"/>
          <w:szCs w:val="24"/>
        </w:rPr>
        <w:t xml:space="preserve">　　</w:t>
      </w:r>
    </w:p>
    <w:p w14:paraId="58B14DDC" w14:textId="77777777" w:rsidR="00D8544B" w:rsidRPr="001C7859" w:rsidRDefault="00D8544B">
      <w:pPr>
        <w:rPr>
          <w:rFonts w:asciiTheme="minorEastAsia" w:hAnsiTheme="minorEastAsia"/>
          <w:sz w:val="24"/>
          <w:szCs w:val="24"/>
        </w:rPr>
      </w:pPr>
    </w:p>
    <w:p w14:paraId="2504D328" w14:textId="77777777" w:rsidR="003C4635" w:rsidRPr="001C7859" w:rsidRDefault="003C4635">
      <w:pPr>
        <w:rPr>
          <w:rFonts w:asciiTheme="minorEastAsia" w:hAnsiTheme="minorEastAsia"/>
          <w:sz w:val="24"/>
          <w:szCs w:val="24"/>
        </w:rPr>
      </w:pPr>
    </w:p>
    <w:p w14:paraId="45255E07" w14:textId="77777777" w:rsidR="003C4635" w:rsidRPr="001C7859" w:rsidRDefault="003C4635">
      <w:pPr>
        <w:rPr>
          <w:rFonts w:asciiTheme="minorEastAsia" w:hAnsiTheme="minorEastAsia"/>
          <w:sz w:val="24"/>
          <w:szCs w:val="24"/>
        </w:rPr>
      </w:pPr>
    </w:p>
    <w:p w14:paraId="45950ABC" w14:textId="220A850A" w:rsidR="00D8544B" w:rsidRPr="001C7859" w:rsidRDefault="00C073E1" w:rsidP="00D8544B">
      <w:pPr>
        <w:rPr>
          <w:rFonts w:asciiTheme="minorEastAsia" w:hAnsiTheme="minorEastAsia"/>
          <w:sz w:val="24"/>
          <w:szCs w:val="24"/>
        </w:rPr>
      </w:pPr>
      <w:r w:rsidRPr="001C7859">
        <w:rPr>
          <w:rFonts w:asciiTheme="minorEastAsia" w:hAnsiTheme="minorEastAsia" w:hint="eastAsia"/>
          <w:sz w:val="24"/>
          <w:szCs w:val="24"/>
        </w:rPr>
        <w:t xml:space="preserve">　</w:t>
      </w:r>
      <w:r w:rsidR="006F6AC5">
        <w:rPr>
          <w:rFonts w:asciiTheme="minorEastAsia" w:hAnsiTheme="minorEastAsia" w:hint="eastAsia"/>
          <w:sz w:val="24"/>
          <w:szCs w:val="24"/>
        </w:rPr>
        <w:t>玉滝線</w:t>
      </w:r>
      <w:r w:rsidR="001C49BF" w:rsidRPr="001C7859">
        <w:rPr>
          <w:rFonts w:asciiTheme="minorEastAsia" w:hAnsiTheme="minorEastAsia" w:hint="eastAsia"/>
          <w:sz w:val="24"/>
          <w:szCs w:val="24"/>
        </w:rPr>
        <w:t>地域旅客運送サービス継続事業</w:t>
      </w:r>
      <w:r w:rsidR="00030C19" w:rsidRPr="001C7859">
        <w:rPr>
          <w:rFonts w:asciiTheme="minorEastAsia" w:hAnsiTheme="minorEastAsia" w:hint="eastAsia"/>
          <w:sz w:val="24"/>
          <w:szCs w:val="24"/>
        </w:rPr>
        <w:t>募集</w:t>
      </w:r>
      <w:r w:rsidR="002B1BC6" w:rsidRPr="001C7859">
        <w:rPr>
          <w:rFonts w:asciiTheme="minorEastAsia" w:hAnsiTheme="minorEastAsia" w:hint="eastAsia"/>
          <w:sz w:val="24"/>
          <w:szCs w:val="24"/>
        </w:rPr>
        <w:t>要領</w:t>
      </w:r>
      <w:r w:rsidR="00D8544B" w:rsidRPr="001C7859">
        <w:rPr>
          <w:rFonts w:asciiTheme="minorEastAsia" w:hAnsiTheme="minorEastAsia" w:hint="eastAsia"/>
          <w:sz w:val="24"/>
          <w:szCs w:val="24"/>
        </w:rPr>
        <w:t>に基づき</w:t>
      </w:r>
      <w:r w:rsidRPr="001C7859">
        <w:rPr>
          <w:rFonts w:asciiTheme="minorEastAsia" w:hAnsiTheme="minorEastAsia" w:hint="eastAsia"/>
          <w:sz w:val="24"/>
          <w:szCs w:val="24"/>
        </w:rPr>
        <w:t>、</w:t>
      </w:r>
      <w:r w:rsidR="00B90BCB" w:rsidRPr="001C7859">
        <w:rPr>
          <w:rFonts w:asciiTheme="minorEastAsia" w:hAnsiTheme="minorEastAsia" w:hint="eastAsia"/>
          <w:sz w:val="24"/>
          <w:szCs w:val="24"/>
        </w:rPr>
        <w:t>次のとおり提案</w:t>
      </w:r>
      <w:r w:rsidR="00D8544B" w:rsidRPr="001C7859">
        <w:rPr>
          <w:rFonts w:asciiTheme="minorEastAsia" w:hAnsiTheme="minorEastAsia" w:hint="eastAsia"/>
          <w:sz w:val="24"/>
          <w:szCs w:val="24"/>
        </w:rPr>
        <w:t>します。</w:t>
      </w:r>
    </w:p>
    <w:p w14:paraId="01C9A01F" w14:textId="77777777" w:rsidR="00ED4AD0" w:rsidRPr="001C7859" w:rsidRDefault="00ED4AD0" w:rsidP="00D8544B">
      <w:pPr>
        <w:rPr>
          <w:rFonts w:asciiTheme="minorEastAsia" w:hAnsiTheme="minorEastAsia"/>
          <w:sz w:val="24"/>
          <w:szCs w:val="24"/>
        </w:rPr>
      </w:pPr>
    </w:p>
    <w:p w14:paraId="2F10863A" w14:textId="77777777" w:rsidR="00C47E6D" w:rsidRPr="001C7859" w:rsidRDefault="00C47E6D" w:rsidP="001C49BF">
      <w:pPr>
        <w:rPr>
          <w:rFonts w:asciiTheme="minorEastAsia" w:hAnsiTheme="minorEastAsia"/>
          <w:sz w:val="24"/>
          <w:szCs w:val="24"/>
        </w:rPr>
      </w:pPr>
    </w:p>
    <w:p w14:paraId="27FA250F" w14:textId="77777777" w:rsidR="00D8544B" w:rsidRPr="001C7859" w:rsidRDefault="00D8544B" w:rsidP="00D8544B">
      <w:pPr>
        <w:rPr>
          <w:rFonts w:asciiTheme="minorEastAsia" w:hAnsiTheme="minorEastAsia"/>
          <w:sz w:val="24"/>
          <w:szCs w:val="24"/>
        </w:rPr>
      </w:pPr>
    </w:p>
    <w:p w14:paraId="426C6D97" w14:textId="77777777" w:rsidR="00ED4AD0" w:rsidRPr="001C7859" w:rsidRDefault="00ED4AD0" w:rsidP="00B90BCB">
      <w:pPr>
        <w:rPr>
          <w:rFonts w:asciiTheme="minorEastAsia" w:hAnsiTheme="minorEastAsia"/>
          <w:sz w:val="24"/>
          <w:szCs w:val="24"/>
        </w:rPr>
      </w:pPr>
    </w:p>
    <w:p w14:paraId="54B51C16" w14:textId="77777777" w:rsidR="00B90BCB" w:rsidRPr="001C7859" w:rsidRDefault="00B90BCB" w:rsidP="00B90BCB">
      <w:pPr>
        <w:rPr>
          <w:rFonts w:asciiTheme="minorEastAsia" w:hAnsiTheme="minorEastAsia"/>
          <w:sz w:val="24"/>
          <w:szCs w:val="24"/>
        </w:rPr>
      </w:pPr>
    </w:p>
    <w:p w14:paraId="430356DA" w14:textId="77777777" w:rsidR="00B90BCB" w:rsidRPr="001C7859" w:rsidRDefault="00B90BCB" w:rsidP="00B90BCB">
      <w:pPr>
        <w:rPr>
          <w:rFonts w:asciiTheme="minorEastAsia" w:hAnsiTheme="minorEastAsia"/>
          <w:sz w:val="24"/>
          <w:szCs w:val="24"/>
        </w:rPr>
      </w:pPr>
    </w:p>
    <w:p w14:paraId="7227C162" w14:textId="77777777" w:rsidR="00B90BCB" w:rsidRPr="001C7859" w:rsidRDefault="00B90BCB" w:rsidP="00B90BCB">
      <w:pPr>
        <w:rPr>
          <w:rFonts w:asciiTheme="minorEastAsia" w:hAnsiTheme="minorEastAsia"/>
          <w:sz w:val="24"/>
          <w:szCs w:val="24"/>
        </w:rPr>
      </w:pPr>
    </w:p>
    <w:p w14:paraId="7A32C4C9" w14:textId="77777777" w:rsidR="00B90BCB" w:rsidRPr="001C7859" w:rsidRDefault="00B90BCB" w:rsidP="00B90BCB">
      <w:pPr>
        <w:rPr>
          <w:rFonts w:asciiTheme="minorEastAsia" w:hAnsiTheme="minorEastAsia"/>
          <w:sz w:val="24"/>
          <w:szCs w:val="24"/>
        </w:rPr>
      </w:pPr>
    </w:p>
    <w:p w14:paraId="08B43A59" w14:textId="77777777" w:rsidR="00B90BCB" w:rsidRPr="001C7859" w:rsidRDefault="00B90BCB" w:rsidP="00B90BCB">
      <w:pPr>
        <w:rPr>
          <w:rFonts w:asciiTheme="minorEastAsia" w:hAnsiTheme="minorEastAsia"/>
          <w:sz w:val="24"/>
          <w:szCs w:val="24"/>
        </w:rPr>
      </w:pPr>
    </w:p>
    <w:p w14:paraId="052F2E65" w14:textId="77777777" w:rsidR="00B90BCB" w:rsidRPr="001C7859" w:rsidRDefault="00B90BCB" w:rsidP="00B90BCB">
      <w:pPr>
        <w:rPr>
          <w:rFonts w:asciiTheme="minorEastAsia" w:hAnsiTheme="minorEastAsia"/>
          <w:sz w:val="24"/>
          <w:szCs w:val="24"/>
        </w:rPr>
      </w:pPr>
    </w:p>
    <w:p w14:paraId="7E1385CB" w14:textId="77777777" w:rsidR="003E797A" w:rsidRPr="001C7859" w:rsidRDefault="003E797A" w:rsidP="00B90BCB">
      <w:pPr>
        <w:rPr>
          <w:rFonts w:asciiTheme="minorEastAsia" w:hAnsiTheme="minorEastAsia"/>
          <w:sz w:val="24"/>
          <w:szCs w:val="24"/>
        </w:rPr>
      </w:pPr>
    </w:p>
    <w:p w14:paraId="496DF254" w14:textId="68870CBD" w:rsidR="008723F6" w:rsidRPr="001C7859" w:rsidRDefault="008723F6" w:rsidP="00B90BCB">
      <w:pPr>
        <w:rPr>
          <w:rFonts w:asciiTheme="minorEastAsia" w:hAnsiTheme="minorEastAsia"/>
          <w:sz w:val="24"/>
          <w:szCs w:val="24"/>
        </w:rPr>
      </w:pPr>
    </w:p>
    <w:p w14:paraId="19F665F9" w14:textId="77777777" w:rsidR="00B90BCB" w:rsidRPr="001C7859" w:rsidRDefault="00B90BCB" w:rsidP="00B90BCB">
      <w:pPr>
        <w:rPr>
          <w:rFonts w:asciiTheme="minorEastAsia" w:hAnsiTheme="minorEastAsia"/>
          <w:sz w:val="24"/>
          <w:szCs w:val="24"/>
        </w:rPr>
      </w:pPr>
      <w:r w:rsidRPr="001C7859">
        <w:rPr>
          <w:rFonts w:asciiTheme="minorEastAsia" w:hAnsiTheme="minorEastAsia" w:hint="eastAsia"/>
          <w:sz w:val="24"/>
          <w:szCs w:val="24"/>
        </w:rPr>
        <w:t>（連絡先）</w:t>
      </w:r>
    </w:p>
    <w:tbl>
      <w:tblPr>
        <w:tblStyle w:val="a5"/>
        <w:tblW w:w="8504" w:type="dxa"/>
        <w:tblLook w:val="04A0" w:firstRow="1" w:lastRow="0" w:firstColumn="1" w:lastColumn="0" w:noHBand="0" w:noVBand="1"/>
      </w:tblPr>
      <w:tblGrid>
        <w:gridCol w:w="2551"/>
        <w:gridCol w:w="5953"/>
      </w:tblGrid>
      <w:tr w:rsidR="00DA40FB" w:rsidRPr="001C7859" w14:paraId="0AC9A6CF" w14:textId="77777777" w:rsidTr="001C7859">
        <w:tc>
          <w:tcPr>
            <w:tcW w:w="2551" w:type="dxa"/>
            <w:vAlign w:val="center"/>
          </w:tcPr>
          <w:p w14:paraId="1CB2B2B0"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所属</w:t>
            </w:r>
          </w:p>
        </w:tc>
        <w:tc>
          <w:tcPr>
            <w:tcW w:w="5953" w:type="dxa"/>
            <w:vAlign w:val="center"/>
          </w:tcPr>
          <w:p w14:paraId="0E7DCA61" w14:textId="77777777" w:rsidR="00DA40FB" w:rsidRPr="001C7859" w:rsidRDefault="00DA40FB" w:rsidP="00AA6A0E">
            <w:pPr>
              <w:rPr>
                <w:rFonts w:asciiTheme="minorEastAsia" w:hAnsiTheme="minorEastAsia"/>
                <w:sz w:val="24"/>
                <w:szCs w:val="24"/>
              </w:rPr>
            </w:pPr>
          </w:p>
        </w:tc>
      </w:tr>
      <w:tr w:rsidR="00DA40FB" w:rsidRPr="001C7859" w14:paraId="59232326" w14:textId="77777777" w:rsidTr="001C7859">
        <w:tc>
          <w:tcPr>
            <w:tcW w:w="2551" w:type="dxa"/>
            <w:vAlign w:val="center"/>
          </w:tcPr>
          <w:p w14:paraId="7511162F" w14:textId="13EAE5FC" w:rsidR="00DA40FB" w:rsidRPr="001C7859" w:rsidRDefault="00A72C60" w:rsidP="00AA6A0E">
            <w:pPr>
              <w:rPr>
                <w:rFonts w:asciiTheme="minorEastAsia" w:hAnsiTheme="minorEastAsia"/>
                <w:sz w:val="24"/>
                <w:szCs w:val="24"/>
              </w:rPr>
            </w:pPr>
            <w:r w:rsidRPr="001C7859">
              <w:rPr>
                <w:rFonts w:asciiTheme="minorEastAsia" w:hAnsiTheme="minorEastAsia" w:hint="eastAsia"/>
                <w:sz w:val="24"/>
                <w:szCs w:val="24"/>
              </w:rPr>
              <w:t>役</w:t>
            </w:r>
            <w:r w:rsidR="00DA40FB" w:rsidRPr="001C7859">
              <w:rPr>
                <w:rFonts w:asciiTheme="minorEastAsia" w:hAnsiTheme="minorEastAsia" w:hint="eastAsia"/>
                <w:sz w:val="24"/>
                <w:szCs w:val="24"/>
              </w:rPr>
              <w:t>職</w:t>
            </w:r>
            <w:r w:rsidRPr="001C7859">
              <w:rPr>
                <w:rFonts w:asciiTheme="minorEastAsia" w:hAnsiTheme="minorEastAsia" w:hint="eastAsia"/>
                <w:sz w:val="24"/>
                <w:szCs w:val="24"/>
              </w:rPr>
              <w:t>・</w:t>
            </w:r>
            <w:r w:rsidR="00DA40FB" w:rsidRPr="001C7859">
              <w:rPr>
                <w:rFonts w:asciiTheme="minorEastAsia" w:hAnsiTheme="minorEastAsia" w:hint="eastAsia"/>
                <w:sz w:val="24"/>
                <w:szCs w:val="24"/>
              </w:rPr>
              <w:t>氏名</w:t>
            </w:r>
          </w:p>
        </w:tc>
        <w:tc>
          <w:tcPr>
            <w:tcW w:w="5953" w:type="dxa"/>
            <w:vAlign w:val="center"/>
          </w:tcPr>
          <w:p w14:paraId="2B8CF1C0" w14:textId="77777777" w:rsidR="00DA40FB" w:rsidRPr="001C7859" w:rsidRDefault="00DA40FB" w:rsidP="00AA6A0E">
            <w:pPr>
              <w:rPr>
                <w:rFonts w:asciiTheme="minorEastAsia" w:hAnsiTheme="minorEastAsia"/>
                <w:sz w:val="24"/>
                <w:szCs w:val="24"/>
              </w:rPr>
            </w:pPr>
          </w:p>
        </w:tc>
      </w:tr>
      <w:tr w:rsidR="00DA40FB" w:rsidRPr="001C7859" w14:paraId="43989900" w14:textId="77777777" w:rsidTr="001C7859">
        <w:tc>
          <w:tcPr>
            <w:tcW w:w="2551" w:type="dxa"/>
            <w:vAlign w:val="center"/>
          </w:tcPr>
          <w:p w14:paraId="34083ED3"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電話</w:t>
            </w:r>
          </w:p>
        </w:tc>
        <w:tc>
          <w:tcPr>
            <w:tcW w:w="5953" w:type="dxa"/>
            <w:vAlign w:val="center"/>
          </w:tcPr>
          <w:p w14:paraId="3B5EEC36" w14:textId="77777777" w:rsidR="00DA40FB" w:rsidRPr="001C7859" w:rsidRDefault="00DA40FB" w:rsidP="00AA6A0E">
            <w:pPr>
              <w:rPr>
                <w:rFonts w:asciiTheme="minorEastAsia" w:hAnsiTheme="minorEastAsia"/>
                <w:sz w:val="24"/>
                <w:szCs w:val="24"/>
              </w:rPr>
            </w:pPr>
          </w:p>
        </w:tc>
      </w:tr>
      <w:tr w:rsidR="00DA40FB" w:rsidRPr="001C7859" w14:paraId="5EB97F87" w14:textId="77777777" w:rsidTr="001C7859">
        <w:tc>
          <w:tcPr>
            <w:tcW w:w="2551" w:type="dxa"/>
            <w:vAlign w:val="center"/>
          </w:tcPr>
          <w:p w14:paraId="5032767B"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F</w:t>
            </w:r>
            <w:r w:rsidRPr="001C7859">
              <w:rPr>
                <w:rFonts w:asciiTheme="minorEastAsia" w:hAnsiTheme="minorEastAsia"/>
                <w:sz w:val="24"/>
                <w:szCs w:val="24"/>
              </w:rPr>
              <w:t>AX</w:t>
            </w:r>
          </w:p>
        </w:tc>
        <w:tc>
          <w:tcPr>
            <w:tcW w:w="5953" w:type="dxa"/>
            <w:vAlign w:val="center"/>
          </w:tcPr>
          <w:p w14:paraId="3AF83296" w14:textId="77777777" w:rsidR="00DA40FB" w:rsidRPr="001C7859" w:rsidRDefault="00DA40FB" w:rsidP="00AA6A0E">
            <w:pPr>
              <w:rPr>
                <w:rFonts w:asciiTheme="minorEastAsia" w:hAnsiTheme="minorEastAsia"/>
                <w:sz w:val="24"/>
                <w:szCs w:val="24"/>
              </w:rPr>
            </w:pPr>
          </w:p>
        </w:tc>
      </w:tr>
      <w:tr w:rsidR="00DA40FB" w:rsidRPr="001C7859" w14:paraId="6B531E81" w14:textId="77777777" w:rsidTr="001C7859">
        <w:tc>
          <w:tcPr>
            <w:tcW w:w="2551" w:type="dxa"/>
            <w:vAlign w:val="center"/>
          </w:tcPr>
          <w:p w14:paraId="0D5E527C" w14:textId="2D414E80"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電子メール</w:t>
            </w:r>
            <w:r w:rsidR="002A6C7D" w:rsidRPr="001C7859">
              <w:rPr>
                <w:rFonts w:asciiTheme="minorEastAsia" w:hAnsiTheme="minorEastAsia" w:hint="eastAsia"/>
                <w:sz w:val="24"/>
                <w:szCs w:val="24"/>
              </w:rPr>
              <w:t>アドレス</w:t>
            </w:r>
          </w:p>
        </w:tc>
        <w:tc>
          <w:tcPr>
            <w:tcW w:w="5953" w:type="dxa"/>
            <w:vAlign w:val="center"/>
          </w:tcPr>
          <w:p w14:paraId="768F1CDC" w14:textId="77777777" w:rsidR="00DA40FB" w:rsidRPr="001C7859" w:rsidRDefault="00DA40FB" w:rsidP="00AA6A0E">
            <w:pPr>
              <w:rPr>
                <w:rFonts w:asciiTheme="minorEastAsia" w:hAnsiTheme="minorEastAsia"/>
                <w:sz w:val="24"/>
                <w:szCs w:val="24"/>
              </w:rPr>
            </w:pPr>
          </w:p>
        </w:tc>
      </w:tr>
    </w:tbl>
    <w:p w14:paraId="7BDE94D4" w14:textId="77777777" w:rsidR="001C7859" w:rsidRDefault="001C7859" w:rsidP="00582C21">
      <w:pPr>
        <w:rPr>
          <w:rFonts w:asciiTheme="minorEastAsia" w:hAnsiTheme="minorEastAsia"/>
          <w:sz w:val="24"/>
          <w:szCs w:val="24"/>
        </w:rPr>
      </w:pPr>
    </w:p>
    <w:p w14:paraId="41068446" w14:textId="133F3B9C"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lastRenderedPageBreak/>
        <w:t>１．会社概要</w:t>
      </w:r>
      <w:r w:rsidR="002F1042" w:rsidRPr="001C7859">
        <w:rPr>
          <w:rFonts w:asciiTheme="minorEastAsia" w:hAnsiTheme="minorEastAsia" w:hint="eastAsia"/>
          <w:sz w:val="24"/>
          <w:szCs w:val="24"/>
        </w:rPr>
        <w:t>に関すること</w:t>
      </w:r>
    </w:p>
    <w:tbl>
      <w:tblPr>
        <w:tblStyle w:val="a5"/>
        <w:tblW w:w="8784" w:type="dxa"/>
        <w:tblLook w:val="04A0" w:firstRow="1" w:lastRow="0" w:firstColumn="1" w:lastColumn="0" w:noHBand="0" w:noVBand="1"/>
      </w:tblPr>
      <w:tblGrid>
        <w:gridCol w:w="1413"/>
        <w:gridCol w:w="3515"/>
        <w:gridCol w:w="3856"/>
      </w:tblGrid>
      <w:tr w:rsidR="00582C21" w:rsidRPr="001C7859" w14:paraId="23332CDA" w14:textId="77777777" w:rsidTr="00AE4CC5">
        <w:tc>
          <w:tcPr>
            <w:tcW w:w="1413" w:type="dxa"/>
            <w:vMerge w:val="restart"/>
            <w:vAlign w:val="center"/>
          </w:tcPr>
          <w:p w14:paraId="320D50F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事業者</w:t>
            </w:r>
          </w:p>
        </w:tc>
        <w:tc>
          <w:tcPr>
            <w:tcW w:w="7371" w:type="dxa"/>
            <w:gridSpan w:val="2"/>
          </w:tcPr>
          <w:p w14:paraId="43E7DDE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（主たる事務所の所在地）</w:t>
            </w:r>
          </w:p>
          <w:p w14:paraId="313906BE" w14:textId="77777777" w:rsidR="00582C21" w:rsidRPr="001C7859" w:rsidRDefault="00582C21" w:rsidP="00582C21">
            <w:pPr>
              <w:rPr>
                <w:rFonts w:asciiTheme="minorEastAsia" w:hAnsiTheme="minorEastAsia"/>
                <w:sz w:val="24"/>
                <w:szCs w:val="24"/>
              </w:rPr>
            </w:pPr>
          </w:p>
          <w:p w14:paraId="73C46B5B" w14:textId="77777777" w:rsidR="00582C21" w:rsidRPr="001C7859" w:rsidRDefault="00582C21" w:rsidP="00582C21">
            <w:pPr>
              <w:rPr>
                <w:rFonts w:asciiTheme="minorEastAsia" w:hAnsiTheme="minorEastAsia"/>
                <w:sz w:val="24"/>
                <w:szCs w:val="24"/>
              </w:rPr>
            </w:pPr>
          </w:p>
          <w:p w14:paraId="51577513" w14:textId="77777777" w:rsidR="00582C21" w:rsidRPr="001C7859" w:rsidRDefault="00582C21" w:rsidP="00582C21">
            <w:pPr>
              <w:rPr>
                <w:rFonts w:asciiTheme="minorEastAsia" w:hAnsiTheme="minorEastAsia"/>
                <w:sz w:val="24"/>
                <w:szCs w:val="24"/>
              </w:rPr>
            </w:pPr>
          </w:p>
        </w:tc>
      </w:tr>
      <w:tr w:rsidR="00582C21" w:rsidRPr="001C7859" w14:paraId="606FA245" w14:textId="77777777" w:rsidTr="00AE4CC5">
        <w:tc>
          <w:tcPr>
            <w:tcW w:w="1413" w:type="dxa"/>
            <w:vMerge/>
            <w:tcBorders>
              <w:bottom w:val="double" w:sz="4" w:space="0" w:color="auto"/>
            </w:tcBorders>
          </w:tcPr>
          <w:p w14:paraId="7D4C5D97" w14:textId="77777777" w:rsidR="00582C21" w:rsidRPr="001C7859" w:rsidRDefault="00582C21" w:rsidP="00582C21">
            <w:pPr>
              <w:rPr>
                <w:rFonts w:asciiTheme="minorEastAsia" w:hAnsiTheme="minorEastAsia"/>
                <w:sz w:val="24"/>
                <w:szCs w:val="24"/>
              </w:rPr>
            </w:pPr>
          </w:p>
        </w:tc>
        <w:tc>
          <w:tcPr>
            <w:tcW w:w="7371" w:type="dxa"/>
            <w:gridSpan w:val="2"/>
            <w:tcBorders>
              <w:bottom w:val="double" w:sz="4" w:space="0" w:color="auto"/>
            </w:tcBorders>
          </w:tcPr>
          <w:p w14:paraId="75AF651C"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（会社名）</w:t>
            </w:r>
          </w:p>
          <w:p w14:paraId="64C6DBB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3BE878D0"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1414E48" w14:textId="77777777" w:rsidTr="00AE4CC5">
        <w:tc>
          <w:tcPr>
            <w:tcW w:w="1413" w:type="dxa"/>
            <w:tcBorders>
              <w:top w:val="double" w:sz="4" w:space="0" w:color="auto"/>
              <w:bottom w:val="double" w:sz="4" w:space="0" w:color="auto"/>
            </w:tcBorders>
            <w:vAlign w:val="center"/>
          </w:tcPr>
          <w:p w14:paraId="35B121A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代表者</w:t>
            </w:r>
          </w:p>
        </w:tc>
        <w:tc>
          <w:tcPr>
            <w:tcW w:w="7371" w:type="dxa"/>
            <w:gridSpan w:val="2"/>
            <w:tcBorders>
              <w:top w:val="double" w:sz="4" w:space="0" w:color="auto"/>
              <w:bottom w:val="double" w:sz="4" w:space="0" w:color="auto"/>
            </w:tcBorders>
          </w:tcPr>
          <w:p w14:paraId="676610A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519923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7AFEEFC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6DA8EFB8" w14:textId="77777777" w:rsidTr="00AE4CC5">
        <w:trPr>
          <w:trHeight w:val="596"/>
        </w:trPr>
        <w:tc>
          <w:tcPr>
            <w:tcW w:w="1413" w:type="dxa"/>
            <w:vMerge w:val="restart"/>
            <w:tcBorders>
              <w:top w:val="double" w:sz="4" w:space="0" w:color="auto"/>
            </w:tcBorders>
            <w:vAlign w:val="center"/>
          </w:tcPr>
          <w:p w14:paraId="6164E16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担当者</w:t>
            </w:r>
          </w:p>
        </w:tc>
        <w:tc>
          <w:tcPr>
            <w:tcW w:w="7371" w:type="dxa"/>
            <w:gridSpan w:val="2"/>
            <w:tcBorders>
              <w:top w:val="double" w:sz="4" w:space="0" w:color="auto"/>
            </w:tcBorders>
          </w:tcPr>
          <w:p w14:paraId="7628A7B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10B76CF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67DB932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BC864E8" w14:textId="77777777" w:rsidTr="002A6C7D">
        <w:trPr>
          <w:trHeight w:val="397"/>
        </w:trPr>
        <w:tc>
          <w:tcPr>
            <w:tcW w:w="1413" w:type="dxa"/>
            <w:vMerge/>
            <w:vAlign w:val="center"/>
          </w:tcPr>
          <w:p w14:paraId="05015AA9" w14:textId="77777777" w:rsidR="00582C21" w:rsidRPr="001C7859" w:rsidRDefault="00582C21" w:rsidP="00582C21">
            <w:pPr>
              <w:rPr>
                <w:rFonts w:asciiTheme="minorEastAsia" w:hAnsiTheme="minorEastAsia"/>
                <w:sz w:val="24"/>
                <w:szCs w:val="24"/>
              </w:rPr>
            </w:pPr>
          </w:p>
        </w:tc>
        <w:tc>
          <w:tcPr>
            <w:tcW w:w="3515" w:type="dxa"/>
          </w:tcPr>
          <w:p w14:paraId="1FFFBFC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（TEL）</w:t>
            </w:r>
          </w:p>
        </w:tc>
        <w:tc>
          <w:tcPr>
            <w:tcW w:w="3856" w:type="dxa"/>
          </w:tcPr>
          <w:p w14:paraId="316C88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（FAX</w:t>
            </w:r>
            <w:r w:rsidRPr="001C7859">
              <w:rPr>
                <w:rFonts w:asciiTheme="minorEastAsia" w:hAnsiTheme="minorEastAsia"/>
                <w:sz w:val="24"/>
                <w:szCs w:val="24"/>
              </w:rPr>
              <w:t>）</w:t>
            </w:r>
          </w:p>
        </w:tc>
      </w:tr>
      <w:tr w:rsidR="00582C21" w:rsidRPr="001C7859" w14:paraId="142FEAD9" w14:textId="77777777" w:rsidTr="00AE4CC5">
        <w:trPr>
          <w:trHeight w:val="397"/>
        </w:trPr>
        <w:tc>
          <w:tcPr>
            <w:tcW w:w="1413" w:type="dxa"/>
            <w:vMerge/>
            <w:vAlign w:val="center"/>
          </w:tcPr>
          <w:p w14:paraId="41D3E29C" w14:textId="77777777" w:rsidR="00582C21" w:rsidRPr="001C7859" w:rsidRDefault="00582C21" w:rsidP="00582C21">
            <w:pPr>
              <w:rPr>
                <w:rFonts w:asciiTheme="minorEastAsia" w:hAnsiTheme="minorEastAsia"/>
                <w:sz w:val="24"/>
                <w:szCs w:val="24"/>
              </w:rPr>
            </w:pPr>
          </w:p>
        </w:tc>
        <w:tc>
          <w:tcPr>
            <w:tcW w:w="7371" w:type="dxa"/>
            <w:gridSpan w:val="2"/>
          </w:tcPr>
          <w:p w14:paraId="78A95BB3" w14:textId="5C5341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w:t>
            </w:r>
            <w:r w:rsidR="002A6C7D" w:rsidRPr="001C7859">
              <w:rPr>
                <w:rFonts w:asciiTheme="minorEastAsia" w:hAnsiTheme="minorEastAsia" w:hint="eastAsia"/>
                <w:sz w:val="24"/>
                <w:szCs w:val="24"/>
              </w:rPr>
              <w:t>電子メールアドレス</w:t>
            </w:r>
            <w:r w:rsidRPr="001C7859">
              <w:rPr>
                <w:rFonts w:asciiTheme="minorEastAsia" w:hAnsiTheme="minorEastAsia" w:hint="eastAsia"/>
                <w:sz w:val="24"/>
                <w:szCs w:val="24"/>
              </w:rPr>
              <w:t>）</w:t>
            </w:r>
          </w:p>
        </w:tc>
      </w:tr>
    </w:tbl>
    <w:p w14:paraId="0D515463" w14:textId="77777777" w:rsidR="00582C21" w:rsidRPr="001C7859" w:rsidRDefault="00582C21" w:rsidP="00582C21">
      <w:pPr>
        <w:rPr>
          <w:rFonts w:asciiTheme="minorEastAsia" w:hAnsiTheme="minorEastAsia"/>
          <w:sz w:val="24"/>
          <w:szCs w:val="24"/>
        </w:rPr>
      </w:pPr>
    </w:p>
    <w:p w14:paraId="041F0D5F" w14:textId="77777777" w:rsidR="00E7764A"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２．運営能力に関する</w:t>
      </w:r>
      <w:r w:rsidR="005E5E8C" w:rsidRPr="001C7859">
        <w:rPr>
          <w:rFonts w:asciiTheme="minorEastAsia" w:hAnsiTheme="minorEastAsia" w:hint="eastAsia"/>
          <w:sz w:val="24"/>
          <w:szCs w:val="24"/>
        </w:rPr>
        <w:t>こと</w:t>
      </w:r>
    </w:p>
    <w:p w14:paraId="365099D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（１）規模</w:t>
      </w:r>
    </w:p>
    <w:tbl>
      <w:tblPr>
        <w:tblStyle w:val="a5"/>
        <w:tblW w:w="8784" w:type="dxa"/>
        <w:tblLook w:val="04A0" w:firstRow="1" w:lastRow="0" w:firstColumn="1" w:lastColumn="0" w:noHBand="0" w:noVBand="1"/>
      </w:tblPr>
      <w:tblGrid>
        <w:gridCol w:w="2263"/>
        <w:gridCol w:w="1983"/>
        <w:gridCol w:w="2412"/>
        <w:gridCol w:w="2126"/>
      </w:tblGrid>
      <w:tr w:rsidR="00582C21" w:rsidRPr="001C7859" w14:paraId="5A676833" w14:textId="77777777" w:rsidTr="00AE4CC5">
        <w:trPr>
          <w:trHeight w:val="705"/>
        </w:trPr>
        <w:tc>
          <w:tcPr>
            <w:tcW w:w="2263" w:type="dxa"/>
            <w:tcBorders>
              <w:bottom w:val="double" w:sz="4" w:space="0" w:color="auto"/>
            </w:tcBorders>
            <w:vAlign w:val="center"/>
          </w:tcPr>
          <w:p w14:paraId="4D2B1DB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従業者数</w:t>
            </w:r>
          </w:p>
        </w:tc>
        <w:tc>
          <w:tcPr>
            <w:tcW w:w="1983" w:type="dxa"/>
            <w:tcBorders>
              <w:bottom w:val="double" w:sz="4" w:space="0" w:color="auto"/>
            </w:tcBorders>
            <w:vAlign w:val="center"/>
          </w:tcPr>
          <w:p w14:paraId="0A1F769C"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412" w:type="dxa"/>
            <w:tcBorders>
              <w:bottom w:val="double" w:sz="4" w:space="0" w:color="auto"/>
            </w:tcBorders>
            <w:vAlign w:val="center"/>
          </w:tcPr>
          <w:p w14:paraId="7415E7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左記の内、第二種運転免許の保有者数</w:t>
            </w:r>
          </w:p>
        </w:tc>
        <w:tc>
          <w:tcPr>
            <w:tcW w:w="2126" w:type="dxa"/>
            <w:tcBorders>
              <w:bottom w:val="double" w:sz="4" w:space="0" w:color="auto"/>
            </w:tcBorders>
            <w:vAlign w:val="center"/>
          </w:tcPr>
          <w:p w14:paraId="07621FB7"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r w:rsidR="008723F6" w:rsidRPr="001C7859" w14:paraId="28A78F8C" w14:textId="77777777" w:rsidTr="00AE4CC5">
        <w:tc>
          <w:tcPr>
            <w:tcW w:w="2263" w:type="dxa"/>
            <w:vMerge w:val="restart"/>
            <w:tcBorders>
              <w:top w:val="double" w:sz="4" w:space="0" w:color="auto"/>
            </w:tcBorders>
            <w:vAlign w:val="center"/>
          </w:tcPr>
          <w:p w14:paraId="4C15599F" w14:textId="77777777" w:rsidR="008723F6" w:rsidRPr="001C7859" w:rsidRDefault="008723F6" w:rsidP="00582C21">
            <w:pPr>
              <w:rPr>
                <w:rFonts w:asciiTheme="minorEastAsia" w:hAnsiTheme="minorEastAsia"/>
                <w:sz w:val="24"/>
                <w:szCs w:val="24"/>
              </w:rPr>
            </w:pPr>
            <w:r w:rsidRPr="001C7859">
              <w:rPr>
                <w:rFonts w:asciiTheme="minorEastAsia" w:hAnsiTheme="minorEastAsia" w:hint="eastAsia"/>
                <w:sz w:val="24"/>
                <w:szCs w:val="24"/>
              </w:rPr>
              <w:t>保有する車両</w:t>
            </w:r>
          </w:p>
        </w:tc>
        <w:tc>
          <w:tcPr>
            <w:tcW w:w="4395" w:type="dxa"/>
            <w:gridSpan w:val="2"/>
            <w:tcBorders>
              <w:top w:val="double" w:sz="4" w:space="0" w:color="auto"/>
            </w:tcBorders>
            <w:vAlign w:val="center"/>
          </w:tcPr>
          <w:p w14:paraId="6A1C1495"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車両種別</w:t>
            </w:r>
          </w:p>
        </w:tc>
        <w:tc>
          <w:tcPr>
            <w:tcW w:w="2126" w:type="dxa"/>
            <w:tcBorders>
              <w:top w:val="double" w:sz="4" w:space="0" w:color="auto"/>
            </w:tcBorders>
            <w:vAlign w:val="center"/>
          </w:tcPr>
          <w:p w14:paraId="524E8094"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台　数</w:t>
            </w:r>
          </w:p>
        </w:tc>
      </w:tr>
      <w:tr w:rsidR="008723F6" w:rsidRPr="001C7859" w14:paraId="40228E5B" w14:textId="77777777" w:rsidTr="00AE4CC5">
        <w:trPr>
          <w:trHeight w:val="510"/>
        </w:trPr>
        <w:tc>
          <w:tcPr>
            <w:tcW w:w="2263" w:type="dxa"/>
            <w:vMerge/>
            <w:vAlign w:val="center"/>
          </w:tcPr>
          <w:p w14:paraId="3F3AC94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4D484CFC" w14:textId="77777777" w:rsidR="008723F6" w:rsidRPr="001C7859" w:rsidRDefault="008723F6" w:rsidP="00582C21">
            <w:pPr>
              <w:rPr>
                <w:rFonts w:asciiTheme="minorEastAsia" w:hAnsiTheme="minorEastAsia"/>
                <w:sz w:val="24"/>
                <w:szCs w:val="24"/>
              </w:rPr>
            </w:pPr>
          </w:p>
        </w:tc>
        <w:tc>
          <w:tcPr>
            <w:tcW w:w="2126" w:type="dxa"/>
            <w:vAlign w:val="center"/>
          </w:tcPr>
          <w:p w14:paraId="69BE2F1E"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5A2BFB79" w14:textId="77777777" w:rsidTr="00AE4CC5">
        <w:trPr>
          <w:trHeight w:val="510"/>
        </w:trPr>
        <w:tc>
          <w:tcPr>
            <w:tcW w:w="2263" w:type="dxa"/>
            <w:vMerge/>
            <w:vAlign w:val="center"/>
          </w:tcPr>
          <w:p w14:paraId="08BC079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307BC6C2" w14:textId="77777777" w:rsidR="008723F6" w:rsidRPr="001C7859" w:rsidRDefault="008723F6" w:rsidP="00582C21">
            <w:pPr>
              <w:rPr>
                <w:rFonts w:asciiTheme="minorEastAsia" w:hAnsiTheme="minorEastAsia"/>
                <w:sz w:val="24"/>
                <w:szCs w:val="24"/>
              </w:rPr>
            </w:pPr>
          </w:p>
        </w:tc>
        <w:tc>
          <w:tcPr>
            <w:tcW w:w="2126" w:type="dxa"/>
            <w:vAlign w:val="center"/>
          </w:tcPr>
          <w:p w14:paraId="1784BBF9"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1DF3B4E3" w14:textId="77777777" w:rsidTr="00AE4CC5">
        <w:trPr>
          <w:trHeight w:val="510"/>
        </w:trPr>
        <w:tc>
          <w:tcPr>
            <w:tcW w:w="2263" w:type="dxa"/>
            <w:vMerge/>
            <w:vAlign w:val="center"/>
          </w:tcPr>
          <w:p w14:paraId="645B3DC0"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1B5CE510" w14:textId="77777777" w:rsidR="008723F6" w:rsidRPr="001C7859" w:rsidRDefault="008723F6" w:rsidP="00582C21">
            <w:pPr>
              <w:rPr>
                <w:rFonts w:asciiTheme="minorEastAsia" w:hAnsiTheme="minorEastAsia"/>
                <w:sz w:val="24"/>
                <w:szCs w:val="24"/>
              </w:rPr>
            </w:pPr>
          </w:p>
        </w:tc>
        <w:tc>
          <w:tcPr>
            <w:tcW w:w="2126" w:type="dxa"/>
            <w:vAlign w:val="center"/>
          </w:tcPr>
          <w:p w14:paraId="55CC6962"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bl>
    <w:p w14:paraId="296F2B9A" w14:textId="77777777" w:rsidR="00582C21" w:rsidRPr="001C7859" w:rsidRDefault="005E5E8C" w:rsidP="00582C21">
      <w:pPr>
        <w:rPr>
          <w:rFonts w:asciiTheme="minorEastAsia" w:hAnsiTheme="minorEastAsia"/>
          <w:sz w:val="24"/>
          <w:szCs w:val="24"/>
        </w:rPr>
      </w:pPr>
      <w:r w:rsidRPr="001C7859">
        <w:rPr>
          <w:rFonts w:asciiTheme="minorEastAsia" w:hAnsiTheme="minorEastAsia" w:hint="eastAsia"/>
          <w:sz w:val="24"/>
          <w:szCs w:val="24"/>
        </w:rPr>
        <w:t>※保有する車両には購入予定車両を含めません。</w:t>
      </w:r>
    </w:p>
    <w:p w14:paraId="28E88332" w14:textId="77777777" w:rsidR="005E5E8C" w:rsidRPr="001C7859" w:rsidRDefault="005E5E8C" w:rsidP="00582C21">
      <w:pPr>
        <w:rPr>
          <w:rFonts w:asciiTheme="minorEastAsia" w:hAnsiTheme="minorEastAsia"/>
          <w:sz w:val="24"/>
          <w:szCs w:val="24"/>
        </w:rPr>
      </w:pPr>
    </w:p>
    <w:p w14:paraId="7AFDDD3E"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（２）実施体制</w:t>
      </w:r>
    </w:p>
    <w:tbl>
      <w:tblPr>
        <w:tblStyle w:val="a5"/>
        <w:tblW w:w="8787" w:type="dxa"/>
        <w:tblInd w:w="-5" w:type="dxa"/>
        <w:tblLook w:val="04A0" w:firstRow="1" w:lastRow="0" w:firstColumn="1" w:lastColumn="0" w:noHBand="0" w:noVBand="1"/>
      </w:tblPr>
      <w:tblGrid>
        <w:gridCol w:w="1757"/>
        <w:gridCol w:w="1701"/>
        <w:gridCol w:w="2778"/>
        <w:gridCol w:w="2551"/>
      </w:tblGrid>
      <w:tr w:rsidR="00E82A30" w:rsidRPr="001C7859" w14:paraId="548BBE32" w14:textId="77777777" w:rsidTr="00E82A30">
        <w:tc>
          <w:tcPr>
            <w:tcW w:w="1757" w:type="dxa"/>
            <w:tcBorders>
              <w:right w:val="double" w:sz="4" w:space="0" w:color="auto"/>
            </w:tcBorders>
            <w:vAlign w:val="center"/>
          </w:tcPr>
          <w:p w14:paraId="781D89AF"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事業実施体制</w:t>
            </w:r>
          </w:p>
        </w:tc>
        <w:tc>
          <w:tcPr>
            <w:tcW w:w="1701" w:type="dxa"/>
            <w:tcBorders>
              <w:left w:val="double" w:sz="4" w:space="0" w:color="auto"/>
            </w:tcBorders>
            <w:vAlign w:val="center"/>
          </w:tcPr>
          <w:p w14:paraId="2037E9A6"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w:t>
            </w:r>
          </w:p>
        </w:tc>
        <w:tc>
          <w:tcPr>
            <w:tcW w:w="2778" w:type="dxa"/>
            <w:tcBorders>
              <w:right w:val="dotted" w:sz="4" w:space="0" w:color="auto"/>
            </w:tcBorders>
            <w:vAlign w:val="center"/>
          </w:tcPr>
          <w:p w14:paraId="1C0B4E8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従事予定者数の内、第二種運転免許の保有者数</w:t>
            </w:r>
          </w:p>
        </w:tc>
        <w:tc>
          <w:tcPr>
            <w:tcW w:w="2551" w:type="dxa"/>
            <w:tcBorders>
              <w:left w:val="dotted" w:sz="4" w:space="0" w:color="auto"/>
            </w:tcBorders>
            <w:vAlign w:val="center"/>
          </w:tcPr>
          <w:p w14:paraId="78CFBCD2"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従事予定者数の内、本事業に専業する人数</w:t>
            </w:r>
          </w:p>
        </w:tc>
      </w:tr>
      <w:tr w:rsidR="00E82A30" w:rsidRPr="001C7859" w14:paraId="602CCE7B" w14:textId="77777777" w:rsidTr="00E82A30">
        <w:trPr>
          <w:trHeight w:val="794"/>
        </w:trPr>
        <w:tc>
          <w:tcPr>
            <w:tcW w:w="1757" w:type="dxa"/>
            <w:tcBorders>
              <w:right w:val="double" w:sz="4" w:space="0" w:color="auto"/>
            </w:tcBorders>
            <w:vAlign w:val="center"/>
          </w:tcPr>
          <w:p w14:paraId="100C726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運行事業</w:t>
            </w:r>
          </w:p>
          <w:p w14:paraId="488CFADC"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w:t>
            </w:r>
          </w:p>
        </w:tc>
        <w:tc>
          <w:tcPr>
            <w:tcW w:w="1701" w:type="dxa"/>
            <w:tcBorders>
              <w:left w:val="double" w:sz="4" w:space="0" w:color="auto"/>
            </w:tcBorders>
            <w:vAlign w:val="center"/>
          </w:tcPr>
          <w:p w14:paraId="63809AEB"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778" w:type="dxa"/>
            <w:tcBorders>
              <w:right w:val="dotted" w:sz="4" w:space="0" w:color="auto"/>
            </w:tcBorders>
            <w:vAlign w:val="center"/>
          </w:tcPr>
          <w:p w14:paraId="57C410C5"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551" w:type="dxa"/>
            <w:tcBorders>
              <w:left w:val="dotted" w:sz="4" w:space="0" w:color="auto"/>
            </w:tcBorders>
            <w:vAlign w:val="center"/>
          </w:tcPr>
          <w:p w14:paraId="17C448E2"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bl>
    <w:p w14:paraId="31FA305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※上表には採用予定者を含めません。</w:t>
      </w:r>
    </w:p>
    <w:p w14:paraId="252FE411" w14:textId="7875BB51" w:rsidR="00E82A30" w:rsidRDefault="00E82A30">
      <w:pPr>
        <w:widowControl/>
        <w:jc w:val="left"/>
        <w:rPr>
          <w:rFonts w:asciiTheme="minorEastAsia" w:hAnsiTheme="minorEastAsia"/>
          <w:sz w:val="24"/>
          <w:szCs w:val="24"/>
        </w:rPr>
      </w:pPr>
      <w:r>
        <w:rPr>
          <w:rFonts w:asciiTheme="minorEastAsia" w:hAnsiTheme="minorEastAsia"/>
          <w:sz w:val="24"/>
          <w:szCs w:val="24"/>
        </w:rPr>
        <w:br w:type="page"/>
      </w:r>
    </w:p>
    <w:tbl>
      <w:tblPr>
        <w:tblStyle w:val="a5"/>
        <w:tblW w:w="8500" w:type="dxa"/>
        <w:tblLook w:val="04A0" w:firstRow="1" w:lastRow="0" w:firstColumn="1" w:lastColumn="0" w:noHBand="0" w:noVBand="1"/>
      </w:tblPr>
      <w:tblGrid>
        <w:gridCol w:w="2263"/>
        <w:gridCol w:w="1984"/>
        <w:gridCol w:w="1418"/>
        <w:gridCol w:w="2835"/>
      </w:tblGrid>
      <w:tr w:rsidR="00582C21" w:rsidRPr="001C7859" w14:paraId="77F8E540" w14:textId="77777777" w:rsidTr="00E82A30">
        <w:trPr>
          <w:trHeight w:val="794"/>
        </w:trPr>
        <w:tc>
          <w:tcPr>
            <w:tcW w:w="2263" w:type="dxa"/>
            <w:tcBorders>
              <w:top w:val="single" w:sz="4" w:space="0" w:color="auto"/>
            </w:tcBorders>
            <w:vAlign w:val="center"/>
          </w:tcPr>
          <w:p w14:paraId="394D147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事業実施体制</w:t>
            </w:r>
          </w:p>
        </w:tc>
        <w:tc>
          <w:tcPr>
            <w:tcW w:w="1984" w:type="dxa"/>
            <w:tcBorders>
              <w:top w:val="single" w:sz="4" w:space="0" w:color="auto"/>
            </w:tcBorders>
            <w:vAlign w:val="center"/>
          </w:tcPr>
          <w:p w14:paraId="5D175DE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（ふりがな）</w:t>
            </w:r>
          </w:p>
          <w:p w14:paraId="647AD2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予定者</w:t>
            </w:r>
          </w:p>
        </w:tc>
        <w:tc>
          <w:tcPr>
            <w:tcW w:w="1418" w:type="dxa"/>
            <w:tcBorders>
              <w:top w:val="single" w:sz="4" w:space="0" w:color="auto"/>
            </w:tcBorders>
            <w:vAlign w:val="center"/>
          </w:tcPr>
          <w:p w14:paraId="56F5881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貴社での</w:t>
            </w:r>
          </w:p>
          <w:p w14:paraId="2472CC1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所属・役職</w:t>
            </w:r>
          </w:p>
        </w:tc>
        <w:tc>
          <w:tcPr>
            <w:tcW w:w="2835" w:type="dxa"/>
            <w:tcBorders>
              <w:top w:val="single" w:sz="4" w:space="0" w:color="auto"/>
            </w:tcBorders>
            <w:vAlign w:val="center"/>
          </w:tcPr>
          <w:p w14:paraId="630CAA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その他の項目</w:t>
            </w:r>
          </w:p>
        </w:tc>
      </w:tr>
      <w:tr w:rsidR="00582C21" w:rsidRPr="001C7859" w14:paraId="120E0FA8" w14:textId="77777777" w:rsidTr="00E82A30">
        <w:trPr>
          <w:trHeight w:val="794"/>
        </w:trPr>
        <w:tc>
          <w:tcPr>
            <w:tcW w:w="2263" w:type="dxa"/>
            <w:tcBorders>
              <w:top w:val="double" w:sz="4" w:space="0" w:color="auto"/>
            </w:tcBorders>
            <w:vAlign w:val="center"/>
          </w:tcPr>
          <w:p w14:paraId="227FC14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業務責任者</w:t>
            </w:r>
          </w:p>
        </w:tc>
        <w:tc>
          <w:tcPr>
            <w:tcW w:w="1984" w:type="dxa"/>
            <w:tcBorders>
              <w:top w:val="double" w:sz="4" w:space="0" w:color="auto"/>
            </w:tcBorders>
            <w:vAlign w:val="center"/>
          </w:tcPr>
          <w:p w14:paraId="1A25E84E" w14:textId="77777777" w:rsidR="00582C21" w:rsidRPr="001C7859" w:rsidRDefault="00582C21" w:rsidP="00582C21">
            <w:pPr>
              <w:rPr>
                <w:rFonts w:asciiTheme="minorEastAsia" w:hAnsiTheme="minorEastAsia"/>
                <w:sz w:val="24"/>
                <w:szCs w:val="24"/>
              </w:rPr>
            </w:pPr>
          </w:p>
        </w:tc>
        <w:tc>
          <w:tcPr>
            <w:tcW w:w="1418" w:type="dxa"/>
            <w:tcBorders>
              <w:top w:val="double" w:sz="4" w:space="0" w:color="auto"/>
            </w:tcBorders>
            <w:vAlign w:val="center"/>
          </w:tcPr>
          <w:p w14:paraId="3B4DBE52" w14:textId="77777777" w:rsidR="00582C21" w:rsidRPr="001C7859" w:rsidRDefault="00582C21" w:rsidP="00582C21">
            <w:pPr>
              <w:rPr>
                <w:rFonts w:asciiTheme="minorEastAsia" w:hAnsiTheme="minorEastAsia"/>
                <w:sz w:val="24"/>
                <w:szCs w:val="24"/>
              </w:rPr>
            </w:pPr>
          </w:p>
        </w:tc>
        <w:tc>
          <w:tcPr>
            <w:tcW w:w="2835" w:type="dxa"/>
            <w:tcBorders>
              <w:top w:val="double" w:sz="4" w:space="0" w:color="auto"/>
            </w:tcBorders>
            <w:vAlign w:val="center"/>
          </w:tcPr>
          <w:p w14:paraId="308B1C4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3C92E2E"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37FD78B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B1F4DC7" w14:textId="77777777" w:rsidTr="00E82A30">
        <w:trPr>
          <w:trHeight w:val="794"/>
        </w:trPr>
        <w:tc>
          <w:tcPr>
            <w:tcW w:w="2263" w:type="dxa"/>
            <w:vAlign w:val="center"/>
          </w:tcPr>
          <w:p w14:paraId="407B527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運行管理の責任者</w:t>
            </w:r>
          </w:p>
        </w:tc>
        <w:tc>
          <w:tcPr>
            <w:tcW w:w="1984" w:type="dxa"/>
            <w:vAlign w:val="center"/>
          </w:tcPr>
          <w:p w14:paraId="561735B5" w14:textId="77777777" w:rsidR="00582C21" w:rsidRPr="001C7859" w:rsidRDefault="00582C21" w:rsidP="00582C21">
            <w:pPr>
              <w:rPr>
                <w:rFonts w:asciiTheme="minorEastAsia" w:hAnsiTheme="minorEastAsia"/>
                <w:sz w:val="24"/>
                <w:szCs w:val="24"/>
              </w:rPr>
            </w:pPr>
          </w:p>
        </w:tc>
        <w:tc>
          <w:tcPr>
            <w:tcW w:w="1418" w:type="dxa"/>
            <w:vAlign w:val="center"/>
          </w:tcPr>
          <w:p w14:paraId="53744D79" w14:textId="77777777" w:rsidR="00582C21" w:rsidRPr="001C7859" w:rsidRDefault="00582C21" w:rsidP="00582C21">
            <w:pPr>
              <w:rPr>
                <w:rFonts w:asciiTheme="minorEastAsia" w:hAnsiTheme="minorEastAsia"/>
                <w:sz w:val="24"/>
                <w:szCs w:val="24"/>
              </w:rPr>
            </w:pPr>
          </w:p>
        </w:tc>
        <w:tc>
          <w:tcPr>
            <w:tcW w:w="2835" w:type="dxa"/>
            <w:vAlign w:val="center"/>
          </w:tcPr>
          <w:p w14:paraId="2FCD0A4D"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81102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6FA013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DD5C2BC" w14:textId="77777777" w:rsidTr="00E82A30">
        <w:trPr>
          <w:trHeight w:val="794"/>
        </w:trPr>
        <w:tc>
          <w:tcPr>
            <w:tcW w:w="2263" w:type="dxa"/>
            <w:tcBorders>
              <w:bottom w:val="single" w:sz="4" w:space="0" w:color="auto"/>
            </w:tcBorders>
            <w:vAlign w:val="center"/>
          </w:tcPr>
          <w:p w14:paraId="2AF7B03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整備管理の責任者</w:t>
            </w:r>
          </w:p>
        </w:tc>
        <w:tc>
          <w:tcPr>
            <w:tcW w:w="1984" w:type="dxa"/>
            <w:tcBorders>
              <w:bottom w:val="single" w:sz="4" w:space="0" w:color="auto"/>
            </w:tcBorders>
            <w:vAlign w:val="center"/>
          </w:tcPr>
          <w:p w14:paraId="7B3047F4" w14:textId="77777777" w:rsidR="00582C21" w:rsidRPr="001C7859" w:rsidRDefault="00582C21" w:rsidP="00582C21">
            <w:pPr>
              <w:rPr>
                <w:rFonts w:asciiTheme="minorEastAsia" w:hAnsiTheme="minorEastAsia"/>
                <w:sz w:val="24"/>
                <w:szCs w:val="24"/>
              </w:rPr>
            </w:pPr>
          </w:p>
        </w:tc>
        <w:tc>
          <w:tcPr>
            <w:tcW w:w="1418" w:type="dxa"/>
            <w:tcBorders>
              <w:bottom w:val="single" w:sz="4" w:space="0" w:color="auto"/>
            </w:tcBorders>
            <w:vAlign w:val="center"/>
          </w:tcPr>
          <w:p w14:paraId="06456643" w14:textId="77777777" w:rsidR="00582C21" w:rsidRPr="001C7859" w:rsidRDefault="00582C21" w:rsidP="00582C21">
            <w:pPr>
              <w:rPr>
                <w:rFonts w:asciiTheme="minorEastAsia" w:hAnsiTheme="minorEastAsia"/>
                <w:sz w:val="24"/>
                <w:szCs w:val="24"/>
              </w:rPr>
            </w:pPr>
          </w:p>
        </w:tc>
        <w:tc>
          <w:tcPr>
            <w:tcW w:w="2835" w:type="dxa"/>
            <w:tcBorders>
              <w:bottom w:val="single" w:sz="4" w:space="0" w:color="auto"/>
            </w:tcBorders>
            <w:vAlign w:val="center"/>
          </w:tcPr>
          <w:p w14:paraId="2F70CD51"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1581600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1F4D26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bl>
    <w:p w14:paraId="3C9C9EB5" w14:textId="77777777" w:rsidR="00582C21" w:rsidRPr="001C7859" w:rsidRDefault="00582C21" w:rsidP="00FD7580">
      <w:pPr>
        <w:ind w:left="240" w:hangingChars="100" w:hanging="240"/>
        <w:rPr>
          <w:rFonts w:asciiTheme="minorEastAsia" w:hAnsiTheme="minorEastAsia"/>
          <w:sz w:val="24"/>
          <w:szCs w:val="24"/>
        </w:rPr>
      </w:pPr>
      <w:r w:rsidRPr="001C7859">
        <w:rPr>
          <w:rFonts w:asciiTheme="minorEastAsia" w:hAnsiTheme="minorEastAsia" w:hint="eastAsia"/>
          <w:sz w:val="24"/>
          <w:szCs w:val="24"/>
        </w:rPr>
        <w:t>※予定者の重複は認めます。採用予定の場合は「予定者」の欄に採用予定と記載願います。</w:t>
      </w:r>
    </w:p>
    <w:p w14:paraId="5F815BB2"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※本事業に専業する場合は、その他の項目の「専業」欄にチェックをして下さい。</w:t>
      </w:r>
    </w:p>
    <w:p w14:paraId="00A7A29F" w14:textId="77777777" w:rsidR="00582C21" w:rsidRPr="001C7859" w:rsidRDefault="00582C21" w:rsidP="00547C46">
      <w:pPr>
        <w:ind w:firstLineChars="100" w:firstLine="240"/>
        <w:rPr>
          <w:rFonts w:asciiTheme="minorEastAsia" w:hAnsiTheme="minorEastAsia"/>
          <w:sz w:val="24"/>
          <w:szCs w:val="24"/>
        </w:rPr>
      </w:pPr>
      <w:r w:rsidRPr="001C7859">
        <w:rPr>
          <w:rFonts w:asciiTheme="minorEastAsia" w:hAnsiTheme="minorEastAsia" w:hint="eastAsia"/>
          <w:sz w:val="24"/>
          <w:szCs w:val="24"/>
        </w:rPr>
        <w:t>貴社で行う他の事業と兼業する場合には「兼業」欄にチェックをして下さい。</w:t>
      </w:r>
    </w:p>
    <w:p w14:paraId="3A1650E7" w14:textId="77777777" w:rsidR="00582C21" w:rsidRPr="001C7859" w:rsidRDefault="00582C21" w:rsidP="00547C46">
      <w:pPr>
        <w:ind w:left="240" w:hangingChars="100" w:hanging="240"/>
        <w:rPr>
          <w:rFonts w:asciiTheme="minorEastAsia" w:hAnsiTheme="minorEastAsia"/>
          <w:sz w:val="24"/>
          <w:szCs w:val="24"/>
        </w:rPr>
      </w:pPr>
      <w:r w:rsidRPr="001C7859">
        <w:rPr>
          <w:rFonts w:asciiTheme="minorEastAsia" w:hAnsiTheme="minorEastAsia" w:hint="eastAsia"/>
          <w:sz w:val="24"/>
          <w:szCs w:val="24"/>
        </w:rPr>
        <w:t>※第二種運転免許の取得状況について、その他の項目の「第二種運転免許取得」欄にチェックをして下さい。</w:t>
      </w:r>
    </w:p>
    <w:p w14:paraId="052A8F08" w14:textId="77777777" w:rsidR="00582C21" w:rsidRPr="001C7859" w:rsidRDefault="00582C21" w:rsidP="00582C21">
      <w:pPr>
        <w:rPr>
          <w:rFonts w:asciiTheme="minorEastAsia" w:hAnsiTheme="minorEastAsia"/>
          <w:sz w:val="24"/>
          <w:szCs w:val="24"/>
        </w:rPr>
      </w:pPr>
    </w:p>
    <w:p w14:paraId="4CBDCE11"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（３）事業実績</w:t>
      </w:r>
      <w:r w:rsidR="002F1042" w:rsidRPr="001C7859">
        <w:rPr>
          <w:rFonts w:asciiTheme="minorEastAsia" w:hAnsiTheme="minorEastAsia" w:hint="eastAsia"/>
          <w:sz w:val="24"/>
          <w:szCs w:val="24"/>
        </w:rPr>
        <w:t>に関すること</w:t>
      </w:r>
    </w:p>
    <w:tbl>
      <w:tblPr>
        <w:tblStyle w:val="a5"/>
        <w:tblW w:w="8784" w:type="dxa"/>
        <w:tblCellMar>
          <w:left w:w="57" w:type="dxa"/>
          <w:right w:w="57" w:type="dxa"/>
        </w:tblCellMar>
        <w:tblLook w:val="04A0" w:firstRow="1" w:lastRow="0" w:firstColumn="1" w:lastColumn="0" w:noHBand="0" w:noVBand="1"/>
      </w:tblPr>
      <w:tblGrid>
        <w:gridCol w:w="8784"/>
      </w:tblGrid>
      <w:tr w:rsidR="00367274" w:rsidRPr="001C7859" w14:paraId="4EF71F54" w14:textId="77777777" w:rsidTr="008037A6">
        <w:tc>
          <w:tcPr>
            <w:tcW w:w="8784" w:type="dxa"/>
            <w:tcBorders>
              <w:bottom w:val="single" w:sz="4" w:space="0" w:color="auto"/>
            </w:tcBorders>
          </w:tcPr>
          <w:p w14:paraId="289749CE"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①道路運送法第４条による許可について当てはまる項目にチェックを入れてください。</w:t>
            </w:r>
          </w:p>
        </w:tc>
      </w:tr>
      <w:tr w:rsidR="00367274" w:rsidRPr="001C7859" w14:paraId="4E2A2CFD" w14:textId="77777777" w:rsidTr="00E82A30">
        <w:trPr>
          <w:trHeight w:val="737"/>
        </w:trPr>
        <w:tc>
          <w:tcPr>
            <w:tcW w:w="8784" w:type="dxa"/>
            <w:tcBorders>
              <w:top w:val="single" w:sz="4" w:space="0" w:color="auto"/>
              <w:bottom w:val="double" w:sz="4" w:space="0" w:color="auto"/>
            </w:tcBorders>
            <w:vAlign w:val="center"/>
          </w:tcPr>
          <w:p w14:paraId="7979BBE5" w14:textId="6565CC58"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　一般乗合旅客自動車運送事業（</w:t>
            </w:r>
            <w:r w:rsidR="002D2143" w:rsidRPr="001C7859">
              <w:rPr>
                <w:rFonts w:asciiTheme="minorEastAsia" w:hAnsiTheme="minorEastAsia" w:hint="eastAsia"/>
                <w:sz w:val="24"/>
                <w:szCs w:val="24"/>
              </w:rPr>
              <w:t>高速路線を除く</w:t>
            </w:r>
            <w:r w:rsidRPr="001C7859">
              <w:rPr>
                <w:rFonts w:asciiTheme="minorEastAsia" w:hAnsiTheme="minorEastAsia" w:hint="eastAsia"/>
                <w:sz w:val="24"/>
                <w:szCs w:val="24"/>
              </w:rPr>
              <w:t>）</w:t>
            </w:r>
          </w:p>
        </w:tc>
      </w:tr>
      <w:tr w:rsidR="00367274" w:rsidRPr="001C7859" w14:paraId="59A98B7E" w14:textId="77777777" w:rsidTr="008037A6">
        <w:tc>
          <w:tcPr>
            <w:tcW w:w="8784" w:type="dxa"/>
            <w:tcBorders>
              <w:top w:val="double" w:sz="4" w:space="0" w:color="auto"/>
            </w:tcBorders>
          </w:tcPr>
          <w:p w14:paraId="430CB5DC"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②貴社の事業実績を記載してください。</w:t>
            </w:r>
          </w:p>
        </w:tc>
      </w:tr>
      <w:tr w:rsidR="00367274" w:rsidRPr="001C7859" w14:paraId="73219F95" w14:textId="77777777" w:rsidTr="00E82A30">
        <w:trPr>
          <w:trHeight w:val="737"/>
        </w:trPr>
        <w:tc>
          <w:tcPr>
            <w:tcW w:w="8784" w:type="dxa"/>
            <w:tcBorders>
              <w:bottom w:val="double" w:sz="4" w:space="0" w:color="auto"/>
            </w:tcBorders>
            <w:vAlign w:val="center"/>
          </w:tcPr>
          <w:p w14:paraId="5859410E"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・現事業の開始年　　　　　　　　　　　　　年</w:t>
            </w:r>
          </w:p>
        </w:tc>
      </w:tr>
      <w:tr w:rsidR="00367274" w:rsidRPr="001C7859" w14:paraId="0CBFFA2F" w14:textId="77777777" w:rsidTr="008037A6">
        <w:tc>
          <w:tcPr>
            <w:tcW w:w="8784" w:type="dxa"/>
            <w:tcBorders>
              <w:top w:val="double" w:sz="4" w:space="0" w:color="auto"/>
            </w:tcBorders>
          </w:tcPr>
          <w:p w14:paraId="6BF40DBD"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③貴社の現在の事業内容</w:t>
            </w:r>
            <w:r w:rsidR="00931914" w:rsidRPr="001C7859">
              <w:rPr>
                <w:rFonts w:asciiTheme="minorEastAsia" w:hAnsiTheme="minorEastAsia" w:hint="eastAsia"/>
                <w:sz w:val="24"/>
                <w:szCs w:val="24"/>
              </w:rPr>
              <w:t>（実績）</w:t>
            </w:r>
            <w:r w:rsidRPr="001C7859">
              <w:rPr>
                <w:rFonts w:asciiTheme="minorEastAsia" w:hAnsiTheme="minorEastAsia" w:hint="eastAsia"/>
                <w:sz w:val="24"/>
                <w:szCs w:val="24"/>
              </w:rPr>
              <w:t>について記載してください。（任意）</w:t>
            </w:r>
          </w:p>
        </w:tc>
      </w:tr>
      <w:tr w:rsidR="00367274" w:rsidRPr="001C7859" w14:paraId="235C4812" w14:textId="77777777" w:rsidTr="008037A6">
        <w:trPr>
          <w:trHeight w:val="522"/>
        </w:trPr>
        <w:tc>
          <w:tcPr>
            <w:tcW w:w="8784" w:type="dxa"/>
          </w:tcPr>
          <w:p w14:paraId="3BED8D8E" w14:textId="77777777" w:rsidR="00367274" w:rsidRPr="001C7859" w:rsidRDefault="00367274" w:rsidP="008037A6">
            <w:pPr>
              <w:rPr>
                <w:rFonts w:asciiTheme="minorEastAsia" w:hAnsiTheme="minorEastAsia"/>
                <w:sz w:val="24"/>
                <w:szCs w:val="24"/>
              </w:rPr>
            </w:pPr>
          </w:p>
        </w:tc>
      </w:tr>
      <w:tr w:rsidR="00367274" w:rsidRPr="001C7859" w14:paraId="5709AE3E" w14:textId="77777777" w:rsidTr="008037A6">
        <w:trPr>
          <w:trHeight w:val="522"/>
        </w:trPr>
        <w:tc>
          <w:tcPr>
            <w:tcW w:w="8784" w:type="dxa"/>
          </w:tcPr>
          <w:p w14:paraId="264598F5" w14:textId="77777777" w:rsidR="00367274" w:rsidRPr="001C7859" w:rsidRDefault="00367274" w:rsidP="008037A6">
            <w:pPr>
              <w:rPr>
                <w:rFonts w:asciiTheme="minorEastAsia" w:hAnsiTheme="minorEastAsia"/>
                <w:sz w:val="24"/>
                <w:szCs w:val="24"/>
              </w:rPr>
            </w:pPr>
          </w:p>
        </w:tc>
      </w:tr>
      <w:tr w:rsidR="00367274" w:rsidRPr="001C7859" w14:paraId="0B4DDF49" w14:textId="77777777" w:rsidTr="008037A6">
        <w:trPr>
          <w:trHeight w:val="522"/>
        </w:trPr>
        <w:tc>
          <w:tcPr>
            <w:tcW w:w="8784" w:type="dxa"/>
          </w:tcPr>
          <w:p w14:paraId="296E660E" w14:textId="77777777" w:rsidR="00367274" w:rsidRPr="001C7859" w:rsidRDefault="00367274" w:rsidP="008037A6">
            <w:pPr>
              <w:rPr>
                <w:rFonts w:asciiTheme="minorEastAsia" w:hAnsiTheme="minorEastAsia"/>
                <w:sz w:val="24"/>
                <w:szCs w:val="24"/>
              </w:rPr>
            </w:pPr>
          </w:p>
        </w:tc>
      </w:tr>
      <w:tr w:rsidR="00367274" w:rsidRPr="001C7859" w14:paraId="3515870D" w14:textId="77777777" w:rsidTr="008037A6">
        <w:trPr>
          <w:trHeight w:val="522"/>
        </w:trPr>
        <w:tc>
          <w:tcPr>
            <w:tcW w:w="8784" w:type="dxa"/>
          </w:tcPr>
          <w:p w14:paraId="457BAFD6" w14:textId="77777777" w:rsidR="00367274" w:rsidRPr="001C7859" w:rsidRDefault="00367274" w:rsidP="008037A6">
            <w:pPr>
              <w:rPr>
                <w:rFonts w:asciiTheme="minorEastAsia" w:hAnsiTheme="minorEastAsia"/>
                <w:sz w:val="24"/>
                <w:szCs w:val="24"/>
              </w:rPr>
            </w:pPr>
          </w:p>
        </w:tc>
      </w:tr>
      <w:tr w:rsidR="00367274" w:rsidRPr="001C7859" w14:paraId="6968AE81" w14:textId="77777777" w:rsidTr="008037A6">
        <w:trPr>
          <w:trHeight w:val="522"/>
        </w:trPr>
        <w:tc>
          <w:tcPr>
            <w:tcW w:w="8784" w:type="dxa"/>
          </w:tcPr>
          <w:p w14:paraId="15EABD31" w14:textId="77777777" w:rsidR="00367274" w:rsidRPr="001C7859" w:rsidRDefault="00367274" w:rsidP="008037A6">
            <w:pPr>
              <w:rPr>
                <w:rFonts w:asciiTheme="minorEastAsia" w:hAnsiTheme="minorEastAsia"/>
                <w:sz w:val="24"/>
                <w:szCs w:val="24"/>
              </w:rPr>
            </w:pPr>
          </w:p>
        </w:tc>
      </w:tr>
      <w:tr w:rsidR="00367274" w:rsidRPr="001C7859" w14:paraId="1EEDAA0B" w14:textId="77777777" w:rsidTr="008037A6">
        <w:trPr>
          <w:trHeight w:val="522"/>
        </w:trPr>
        <w:tc>
          <w:tcPr>
            <w:tcW w:w="8784" w:type="dxa"/>
          </w:tcPr>
          <w:p w14:paraId="6FFB836C" w14:textId="77777777" w:rsidR="00367274" w:rsidRPr="001C7859" w:rsidRDefault="00367274" w:rsidP="008037A6">
            <w:pPr>
              <w:rPr>
                <w:rFonts w:asciiTheme="minorEastAsia" w:hAnsiTheme="minorEastAsia"/>
                <w:sz w:val="24"/>
                <w:szCs w:val="24"/>
              </w:rPr>
            </w:pPr>
          </w:p>
        </w:tc>
      </w:tr>
      <w:tr w:rsidR="00367274" w:rsidRPr="001C7859" w14:paraId="25574640" w14:textId="77777777" w:rsidTr="008037A6">
        <w:trPr>
          <w:trHeight w:val="522"/>
        </w:trPr>
        <w:tc>
          <w:tcPr>
            <w:tcW w:w="8784" w:type="dxa"/>
          </w:tcPr>
          <w:p w14:paraId="1EA11960" w14:textId="77777777" w:rsidR="00367274" w:rsidRPr="001C7859" w:rsidRDefault="00367274" w:rsidP="008037A6">
            <w:pPr>
              <w:rPr>
                <w:rFonts w:asciiTheme="minorEastAsia" w:hAnsiTheme="minorEastAsia"/>
                <w:sz w:val="24"/>
                <w:szCs w:val="24"/>
              </w:rPr>
            </w:pPr>
          </w:p>
        </w:tc>
      </w:tr>
    </w:tbl>
    <w:p w14:paraId="282E76DE" w14:textId="46296D39" w:rsidR="00E82A30" w:rsidRDefault="00367274" w:rsidP="00E82A30">
      <w:pPr>
        <w:rPr>
          <w:rFonts w:asciiTheme="minorEastAsia" w:hAnsiTheme="minorEastAsia"/>
          <w:sz w:val="24"/>
          <w:szCs w:val="24"/>
        </w:rPr>
      </w:pPr>
      <w:r w:rsidRPr="001C7859">
        <w:rPr>
          <w:rFonts w:asciiTheme="minorEastAsia" w:hAnsiTheme="minorEastAsia" w:hint="eastAsia"/>
          <w:sz w:val="24"/>
          <w:szCs w:val="24"/>
        </w:rPr>
        <w:t>※</w:t>
      </w:r>
      <w:r w:rsidR="00931914" w:rsidRPr="001C7859">
        <w:rPr>
          <w:rFonts w:asciiTheme="minorEastAsia" w:hAnsiTheme="minorEastAsia" w:hint="eastAsia"/>
          <w:sz w:val="24"/>
          <w:szCs w:val="24"/>
        </w:rPr>
        <w:t>③</w:t>
      </w:r>
      <w:r w:rsidRPr="001C7859">
        <w:rPr>
          <w:rFonts w:asciiTheme="minorEastAsia" w:hAnsiTheme="minorEastAsia" w:hint="eastAsia"/>
          <w:sz w:val="24"/>
          <w:szCs w:val="24"/>
        </w:rPr>
        <w:t>については、パンフレット等により代替え</w:t>
      </w:r>
      <w:r w:rsidR="00145B45" w:rsidRPr="001C7859">
        <w:rPr>
          <w:rFonts w:asciiTheme="minorEastAsia" w:hAnsiTheme="minorEastAsia" w:hint="eastAsia"/>
          <w:sz w:val="24"/>
          <w:szCs w:val="24"/>
        </w:rPr>
        <w:t>することを</w:t>
      </w:r>
      <w:r w:rsidRPr="001C7859">
        <w:rPr>
          <w:rFonts w:asciiTheme="minorEastAsia" w:hAnsiTheme="minorEastAsia" w:hint="eastAsia"/>
          <w:sz w:val="24"/>
          <w:szCs w:val="24"/>
        </w:rPr>
        <w:t>可とします。</w:t>
      </w:r>
      <w:r w:rsidR="00E82A30">
        <w:rPr>
          <w:rFonts w:asciiTheme="minorEastAsia" w:hAnsiTheme="minorEastAsia"/>
          <w:sz w:val="24"/>
          <w:szCs w:val="24"/>
        </w:rPr>
        <w:br w:type="page"/>
      </w:r>
    </w:p>
    <w:p w14:paraId="412B8749" w14:textId="653FBD9F"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３．危機管理体制に関する</w:t>
      </w:r>
      <w:r w:rsidR="005E5E8C"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（連絡体制、予備車両、交代運転手、緊急対応マニュアル）</w:t>
      </w:r>
    </w:p>
    <w:p w14:paraId="3DF1DD27" w14:textId="77777777"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w:t>
      </w:r>
      <w:r w:rsidR="00F7050C" w:rsidRPr="001C7859">
        <w:rPr>
          <w:rFonts w:asciiTheme="minorEastAsia" w:hAnsiTheme="minorEastAsia" w:hint="eastAsia"/>
          <w:sz w:val="24"/>
          <w:szCs w:val="24"/>
        </w:rPr>
        <w:t>緊急時（事故や災害等）</w:t>
      </w:r>
      <w:r w:rsidRPr="001C7859">
        <w:rPr>
          <w:rFonts w:asciiTheme="minorEastAsia" w:hAnsiTheme="minorEastAsia" w:hint="eastAsia"/>
          <w:sz w:val="24"/>
          <w:szCs w:val="24"/>
        </w:rPr>
        <w:t>の対応</w:t>
      </w:r>
    </w:p>
    <w:tbl>
      <w:tblPr>
        <w:tblStyle w:val="a5"/>
        <w:tblW w:w="8494" w:type="dxa"/>
        <w:tblLook w:val="04A0" w:firstRow="1" w:lastRow="0" w:firstColumn="1" w:lastColumn="0" w:noHBand="0" w:noVBand="1"/>
      </w:tblPr>
      <w:tblGrid>
        <w:gridCol w:w="4592"/>
        <w:gridCol w:w="1950"/>
        <w:gridCol w:w="1952"/>
      </w:tblGrid>
      <w:tr w:rsidR="00F7050C" w:rsidRPr="001C7859" w14:paraId="1C73B1E5" w14:textId="77777777" w:rsidTr="001C7859">
        <w:tc>
          <w:tcPr>
            <w:tcW w:w="4592" w:type="dxa"/>
          </w:tcPr>
          <w:p w14:paraId="02BDEEA6"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①緊急対応マニュアルの有無</w:t>
            </w:r>
          </w:p>
          <w:p w14:paraId="4B7902BD"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（該当するものに〇）</w:t>
            </w:r>
          </w:p>
        </w:tc>
        <w:tc>
          <w:tcPr>
            <w:tcW w:w="1950" w:type="dxa"/>
            <w:vAlign w:val="center"/>
          </w:tcPr>
          <w:p w14:paraId="7C6ADB7C"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vAlign w:val="center"/>
          </w:tcPr>
          <w:p w14:paraId="2A731830"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21051F0F" w14:textId="77777777" w:rsidTr="001C7859">
        <w:tc>
          <w:tcPr>
            <w:tcW w:w="4592" w:type="dxa"/>
          </w:tcPr>
          <w:p w14:paraId="1D7C6A79" w14:textId="258715D3"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②連絡体制図</w:t>
            </w:r>
            <w:r w:rsidR="00145B45" w:rsidRPr="001C7859">
              <w:rPr>
                <w:rFonts w:asciiTheme="minorEastAsia" w:hAnsiTheme="minorEastAsia" w:hint="eastAsia"/>
                <w:sz w:val="24"/>
                <w:szCs w:val="24"/>
              </w:rPr>
              <w:t>の</w:t>
            </w:r>
            <w:r w:rsidRPr="001C7859">
              <w:rPr>
                <w:rFonts w:asciiTheme="minorEastAsia" w:hAnsiTheme="minorEastAsia" w:hint="eastAsia"/>
                <w:sz w:val="24"/>
                <w:szCs w:val="24"/>
              </w:rPr>
              <w:t>有無（該当するものに〇）</w:t>
            </w:r>
          </w:p>
        </w:tc>
        <w:tc>
          <w:tcPr>
            <w:tcW w:w="1950" w:type="dxa"/>
          </w:tcPr>
          <w:p w14:paraId="490D53FC"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tcPr>
          <w:p w14:paraId="1F5BD4F3"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7EDFA657" w14:textId="77777777" w:rsidTr="001C7859">
        <w:tc>
          <w:tcPr>
            <w:tcW w:w="8494" w:type="dxa"/>
            <w:gridSpan w:val="3"/>
          </w:tcPr>
          <w:p w14:paraId="5C853F70"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①又は②で「有」に〇を付けた場合は、書類を添付してください。</w:t>
            </w:r>
          </w:p>
        </w:tc>
      </w:tr>
      <w:tr w:rsidR="00F7050C" w:rsidRPr="001C7859" w14:paraId="60123014" w14:textId="77777777" w:rsidTr="001C7859">
        <w:tc>
          <w:tcPr>
            <w:tcW w:w="8494" w:type="dxa"/>
            <w:gridSpan w:val="3"/>
          </w:tcPr>
          <w:p w14:paraId="64FD6511"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③代替車両の確保の方法</w:t>
            </w:r>
            <w:r w:rsidR="0039436B" w:rsidRPr="001C7859">
              <w:rPr>
                <w:rFonts w:asciiTheme="minorEastAsia" w:hAnsiTheme="minorEastAsia" w:hint="eastAsia"/>
                <w:sz w:val="24"/>
                <w:szCs w:val="24"/>
              </w:rPr>
              <w:t>（過去の対応実績及び想定される内容の記載）</w:t>
            </w:r>
          </w:p>
          <w:p w14:paraId="681B3AFA" w14:textId="710572C7" w:rsidR="00F7050C" w:rsidRPr="001C7859" w:rsidRDefault="00F7050C" w:rsidP="00582C21">
            <w:pPr>
              <w:rPr>
                <w:rFonts w:asciiTheme="minorEastAsia" w:hAnsiTheme="minorEastAsia"/>
                <w:sz w:val="24"/>
                <w:szCs w:val="24"/>
              </w:rPr>
            </w:pPr>
          </w:p>
          <w:p w14:paraId="79112C9B" w14:textId="77777777" w:rsidR="00D26D8D" w:rsidRPr="001C7859" w:rsidRDefault="00D26D8D" w:rsidP="00582C21">
            <w:pPr>
              <w:rPr>
                <w:rFonts w:asciiTheme="minorEastAsia" w:hAnsiTheme="minorEastAsia"/>
                <w:sz w:val="24"/>
                <w:szCs w:val="24"/>
              </w:rPr>
            </w:pPr>
          </w:p>
          <w:p w14:paraId="77B2880C" w14:textId="77777777" w:rsidR="00F7050C" w:rsidRPr="001C7859" w:rsidRDefault="00F7050C" w:rsidP="00582C21">
            <w:pPr>
              <w:rPr>
                <w:rFonts w:asciiTheme="minorEastAsia" w:hAnsiTheme="minorEastAsia"/>
                <w:sz w:val="24"/>
                <w:szCs w:val="24"/>
              </w:rPr>
            </w:pPr>
          </w:p>
          <w:p w14:paraId="171A1E89" w14:textId="77777777" w:rsidR="00F7050C" w:rsidRPr="001C7859" w:rsidRDefault="00F7050C" w:rsidP="00582C21">
            <w:pPr>
              <w:rPr>
                <w:rFonts w:asciiTheme="minorEastAsia" w:hAnsiTheme="minorEastAsia"/>
                <w:sz w:val="24"/>
                <w:szCs w:val="24"/>
              </w:rPr>
            </w:pPr>
          </w:p>
        </w:tc>
      </w:tr>
      <w:tr w:rsidR="00F7050C" w:rsidRPr="001C7859" w14:paraId="50EFE9C3" w14:textId="77777777" w:rsidTr="001C7859">
        <w:tc>
          <w:tcPr>
            <w:tcW w:w="8494" w:type="dxa"/>
            <w:gridSpan w:val="3"/>
          </w:tcPr>
          <w:p w14:paraId="34CB65F4"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④その他の工夫事項</w:t>
            </w:r>
          </w:p>
          <w:p w14:paraId="7A1310B0" w14:textId="77777777" w:rsidR="00F7050C" w:rsidRPr="001C7859" w:rsidRDefault="00F7050C" w:rsidP="00582C21">
            <w:pPr>
              <w:rPr>
                <w:rFonts w:asciiTheme="minorEastAsia" w:hAnsiTheme="minorEastAsia"/>
                <w:sz w:val="24"/>
                <w:szCs w:val="24"/>
              </w:rPr>
            </w:pPr>
          </w:p>
          <w:p w14:paraId="487421FA" w14:textId="77777777" w:rsidR="00F7050C" w:rsidRPr="001C7859" w:rsidRDefault="00F7050C" w:rsidP="00582C21">
            <w:pPr>
              <w:rPr>
                <w:rFonts w:asciiTheme="minorEastAsia" w:hAnsiTheme="minorEastAsia"/>
                <w:sz w:val="24"/>
                <w:szCs w:val="24"/>
              </w:rPr>
            </w:pPr>
          </w:p>
          <w:p w14:paraId="2A485F58" w14:textId="77777777" w:rsidR="00F7050C" w:rsidRPr="001C7859" w:rsidRDefault="00F7050C" w:rsidP="00582C21">
            <w:pPr>
              <w:rPr>
                <w:rFonts w:asciiTheme="minorEastAsia" w:hAnsiTheme="minorEastAsia"/>
                <w:sz w:val="24"/>
                <w:szCs w:val="24"/>
              </w:rPr>
            </w:pPr>
          </w:p>
          <w:p w14:paraId="357E7F8C" w14:textId="77777777" w:rsidR="00F7050C" w:rsidRPr="001C7859" w:rsidRDefault="00F7050C" w:rsidP="00582C21">
            <w:pPr>
              <w:rPr>
                <w:rFonts w:asciiTheme="minorEastAsia" w:hAnsiTheme="minorEastAsia"/>
                <w:sz w:val="24"/>
                <w:szCs w:val="24"/>
              </w:rPr>
            </w:pPr>
          </w:p>
        </w:tc>
      </w:tr>
    </w:tbl>
    <w:p w14:paraId="1EE7B7C2" w14:textId="77777777" w:rsidR="00F7050C" w:rsidRPr="001C7859" w:rsidRDefault="00F7050C" w:rsidP="00582C21">
      <w:pPr>
        <w:rPr>
          <w:rFonts w:asciiTheme="minorEastAsia" w:hAnsiTheme="minorEastAsia"/>
          <w:sz w:val="24"/>
          <w:szCs w:val="24"/>
        </w:rPr>
      </w:pPr>
    </w:p>
    <w:p w14:paraId="3A813FC1" w14:textId="77777777" w:rsidR="00367274"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４．</w:t>
      </w:r>
      <w:r w:rsidR="00F7050C" w:rsidRPr="001C7859">
        <w:rPr>
          <w:rFonts w:asciiTheme="minorEastAsia" w:hAnsiTheme="minorEastAsia"/>
          <w:sz w:val="24"/>
          <w:szCs w:val="24"/>
        </w:rPr>
        <w:t>運行</w:t>
      </w:r>
      <w:r w:rsidR="00F7050C" w:rsidRPr="001C7859">
        <w:rPr>
          <w:rFonts w:asciiTheme="minorEastAsia" w:hAnsiTheme="minorEastAsia" w:hint="eastAsia"/>
          <w:sz w:val="24"/>
          <w:szCs w:val="24"/>
        </w:rPr>
        <w:t>能力</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安全・円滑な運行</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に関する</w:t>
      </w:r>
      <w:r w:rsidR="00D77801"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（運行管理及び運転等に従事する人員体制）</w:t>
      </w:r>
    </w:p>
    <w:p w14:paraId="0B77A463" w14:textId="594B7EEC"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（１）</w:t>
      </w:r>
      <w:r w:rsidR="000224BC" w:rsidRPr="001C7859">
        <w:rPr>
          <w:rFonts w:asciiTheme="minorEastAsia" w:hAnsiTheme="minorEastAsia" w:hint="eastAsia"/>
          <w:sz w:val="24"/>
          <w:szCs w:val="24"/>
        </w:rPr>
        <w:t>運転士に関すること</w:t>
      </w:r>
    </w:p>
    <w:tbl>
      <w:tblPr>
        <w:tblStyle w:val="a5"/>
        <w:tblW w:w="0" w:type="auto"/>
        <w:tblLook w:val="04A0" w:firstRow="1" w:lastRow="0" w:firstColumn="1" w:lastColumn="0" w:noHBand="0" w:noVBand="1"/>
      </w:tblPr>
      <w:tblGrid>
        <w:gridCol w:w="8494"/>
      </w:tblGrid>
      <w:tr w:rsidR="000224BC" w:rsidRPr="001C7859" w14:paraId="64B09DC0" w14:textId="77777777" w:rsidTr="000224BC">
        <w:tc>
          <w:tcPr>
            <w:tcW w:w="8702" w:type="dxa"/>
          </w:tcPr>
          <w:p w14:paraId="07EA123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①運転士（人員）は確保できているか。</w:t>
            </w:r>
          </w:p>
          <w:p w14:paraId="39C91D1F" w14:textId="77777777" w:rsidR="000224BC" w:rsidRPr="001C7859" w:rsidRDefault="000224BC" w:rsidP="00582C21">
            <w:pPr>
              <w:rPr>
                <w:rFonts w:asciiTheme="minorEastAsia" w:hAnsiTheme="minorEastAsia"/>
                <w:sz w:val="24"/>
                <w:szCs w:val="24"/>
              </w:rPr>
            </w:pPr>
          </w:p>
          <w:p w14:paraId="736F0BFF" w14:textId="77777777" w:rsidR="000224BC" w:rsidRPr="001C7859" w:rsidRDefault="000224BC" w:rsidP="00582C21">
            <w:pPr>
              <w:rPr>
                <w:rFonts w:asciiTheme="minorEastAsia" w:hAnsiTheme="minorEastAsia"/>
                <w:sz w:val="24"/>
                <w:szCs w:val="24"/>
              </w:rPr>
            </w:pPr>
          </w:p>
          <w:p w14:paraId="062C1865" w14:textId="77777777" w:rsidR="000224BC" w:rsidRPr="001C7859" w:rsidRDefault="000224BC" w:rsidP="00582C21">
            <w:pPr>
              <w:rPr>
                <w:rFonts w:asciiTheme="minorEastAsia" w:hAnsiTheme="minorEastAsia"/>
                <w:sz w:val="24"/>
                <w:szCs w:val="24"/>
              </w:rPr>
            </w:pPr>
          </w:p>
        </w:tc>
      </w:tr>
      <w:tr w:rsidR="000224BC" w:rsidRPr="001C7859" w14:paraId="1E6C6A8F" w14:textId="77777777" w:rsidTr="000224BC">
        <w:tc>
          <w:tcPr>
            <w:tcW w:w="8702" w:type="dxa"/>
          </w:tcPr>
          <w:p w14:paraId="66A0BE64"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②運転士の体調等の管理</w:t>
            </w:r>
          </w:p>
          <w:p w14:paraId="3FB4F4E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・運行直前の管理方法</w:t>
            </w:r>
          </w:p>
          <w:p w14:paraId="1C23C49E" w14:textId="77777777" w:rsidR="000224BC" w:rsidRPr="001C7859" w:rsidRDefault="000224BC" w:rsidP="00582C21">
            <w:pPr>
              <w:rPr>
                <w:rFonts w:asciiTheme="minorEastAsia" w:hAnsiTheme="minorEastAsia"/>
                <w:sz w:val="24"/>
                <w:szCs w:val="24"/>
              </w:rPr>
            </w:pPr>
          </w:p>
          <w:p w14:paraId="233AA98E" w14:textId="77777777" w:rsidR="000224BC" w:rsidRPr="001C7859" w:rsidRDefault="000224BC" w:rsidP="00582C21">
            <w:pPr>
              <w:rPr>
                <w:rFonts w:asciiTheme="minorEastAsia" w:hAnsiTheme="minorEastAsia"/>
                <w:sz w:val="24"/>
                <w:szCs w:val="24"/>
              </w:rPr>
            </w:pPr>
          </w:p>
          <w:p w14:paraId="1C87835B"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・その他の工夫</w:t>
            </w:r>
          </w:p>
          <w:p w14:paraId="15C6FA93" w14:textId="77777777" w:rsidR="000224BC" w:rsidRPr="001C7859" w:rsidRDefault="000224BC" w:rsidP="00582C21">
            <w:pPr>
              <w:rPr>
                <w:rFonts w:asciiTheme="minorEastAsia" w:hAnsiTheme="minorEastAsia"/>
                <w:sz w:val="24"/>
                <w:szCs w:val="24"/>
              </w:rPr>
            </w:pPr>
          </w:p>
          <w:p w14:paraId="0D879BF1" w14:textId="77777777" w:rsidR="000224BC" w:rsidRPr="001C7859" w:rsidRDefault="000224BC" w:rsidP="00582C21">
            <w:pPr>
              <w:rPr>
                <w:rFonts w:asciiTheme="minorEastAsia" w:hAnsiTheme="minorEastAsia"/>
                <w:sz w:val="24"/>
                <w:szCs w:val="24"/>
              </w:rPr>
            </w:pPr>
          </w:p>
          <w:p w14:paraId="26762B6B" w14:textId="77777777" w:rsidR="000224BC" w:rsidRPr="001C7859" w:rsidRDefault="000224BC" w:rsidP="00582C21">
            <w:pPr>
              <w:rPr>
                <w:rFonts w:asciiTheme="minorEastAsia" w:hAnsiTheme="minorEastAsia"/>
                <w:sz w:val="24"/>
                <w:szCs w:val="24"/>
              </w:rPr>
            </w:pPr>
          </w:p>
        </w:tc>
      </w:tr>
      <w:tr w:rsidR="000224BC" w:rsidRPr="001C7859" w14:paraId="3356F068" w14:textId="77777777" w:rsidTr="000224BC">
        <w:tc>
          <w:tcPr>
            <w:tcW w:w="8702" w:type="dxa"/>
          </w:tcPr>
          <w:p w14:paraId="4040BCC0"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③運転士のマナー教育（一般的な研修会・講習会に加えて実施している点の内容）</w:t>
            </w:r>
          </w:p>
          <w:p w14:paraId="0E95F290" w14:textId="77777777" w:rsidR="000224BC" w:rsidRPr="001C7859" w:rsidRDefault="000224BC" w:rsidP="00582C21">
            <w:pPr>
              <w:rPr>
                <w:rFonts w:asciiTheme="minorEastAsia" w:hAnsiTheme="minorEastAsia"/>
                <w:sz w:val="24"/>
                <w:szCs w:val="24"/>
              </w:rPr>
            </w:pPr>
          </w:p>
          <w:p w14:paraId="40B67944" w14:textId="5F62F013" w:rsidR="000224BC" w:rsidRPr="001C7859" w:rsidRDefault="000224BC" w:rsidP="00582C21">
            <w:pPr>
              <w:rPr>
                <w:rFonts w:asciiTheme="minorEastAsia" w:hAnsiTheme="minorEastAsia"/>
                <w:sz w:val="24"/>
                <w:szCs w:val="24"/>
              </w:rPr>
            </w:pPr>
          </w:p>
        </w:tc>
      </w:tr>
      <w:tr w:rsidR="000224BC" w:rsidRPr="001C7859" w14:paraId="2359D197" w14:textId="77777777" w:rsidTr="000224BC">
        <w:tc>
          <w:tcPr>
            <w:tcW w:w="8702" w:type="dxa"/>
          </w:tcPr>
          <w:p w14:paraId="2951A34B" w14:textId="77777777" w:rsidR="000224BC" w:rsidRPr="001C7859" w:rsidRDefault="006527E9" w:rsidP="00582C21">
            <w:pPr>
              <w:rPr>
                <w:rFonts w:asciiTheme="minorEastAsia" w:hAnsiTheme="minorEastAsia"/>
                <w:sz w:val="24"/>
                <w:szCs w:val="24"/>
              </w:rPr>
            </w:pPr>
            <w:r w:rsidRPr="001C7859">
              <w:rPr>
                <w:rFonts w:asciiTheme="minorEastAsia" w:hAnsiTheme="minorEastAsia" w:hint="eastAsia"/>
                <w:sz w:val="24"/>
                <w:szCs w:val="24"/>
              </w:rPr>
              <w:t>④重大な事故を起こしていないか（過去3年）</w:t>
            </w:r>
          </w:p>
          <w:p w14:paraId="3BF24219" w14:textId="77777777" w:rsidR="006527E9" w:rsidRPr="001C7859" w:rsidRDefault="006527E9" w:rsidP="00582C21">
            <w:pPr>
              <w:rPr>
                <w:rFonts w:asciiTheme="minorEastAsia" w:hAnsiTheme="minorEastAsia"/>
                <w:sz w:val="24"/>
                <w:szCs w:val="24"/>
              </w:rPr>
            </w:pPr>
          </w:p>
          <w:p w14:paraId="57DE885B" w14:textId="77777777" w:rsidR="006527E9" w:rsidRPr="001C7859" w:rsidRDefault="006527E9" w:rsidP="00582C21">
            <w:pPr>
              <w:rPr>
                <w:rFonts w:asciiTheme="minorEastAsia" w:hAnsiTheme="minorEastAsia"/>
                <w:sz w:val="24"/>
                <w:szCs w:val="24"/>
              </w:rPr>
            </w:pPr>
          </w:p>
          <w:p w14:paraId="0F21EBA5" w14:textId="0C9D7C18" w:rsidR="00DA7CA6" w:rsidRPr="001C7859" w:rsidRDefault="00DA7CA6" w:rsidP="00582C21">
            <w:pPr>
              <w:rPr>
                <w:rFonts w:asciiTheme="minorEastAsia" w:hAnsiTheme="minorEastAsia"/>
                <w:sz w:val="24"/>
                <w:szCs w:val="24"/>
              </w:rPr>
            </w:pPr>
          </w:p>
        </w:tc>
      </w:tr>
    </w:tbl>
    <w:p w14:paraId="75EB10CD" w14:textId="77777777" w:rsidR="006815A8" w:rsidRDefault="006815A8" w:rsidP="00582C21">
      <w:pPr>
        <w:rPr>
          <w:rFonts w:asciiTheme="minorEastAsia" w:hAnsiTheme="minorEastAsia"/>
          <w:sz w:val="24"/>
          <w:szCs w:val="24"/>
        </w:rPr>
      </w:pPr>
    </w:p>
    <w:p w14:paraId="37109658" w14:textId="77FB11E9" w:rsidR="006527E9"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５．業務に関する</w:t>
      </w:r>
      <w:r w:rsidR="00D77801" w:rsidRPr="001C7859">
        <w:rPr>
          <w:rFonts w:asciiTheme="minorEastAsia" w:hAnsiTheme="minorEastAsia" w:hint="eastAsia"/>
          <w:sz w:val="24"/>
          <w:szCs w:val="24"/>
        </w:rPr>
        <w:t>こと</w:t>
      </w:r>
    </w:p>
    <w:tbl>
      <w:tblPr>
        <w:tblStyle w:val="a5"/>
        <w:tblW w:w="0" w:type="auto"/>
        <w:tblLook w:val="04A0" w:firstRow="1" w:lastRow="0" w:firstColumn="1" w:lastColumn="0" w:noHBand="0" w:noVBand="1"/>
      </w:tblPr>
      <w:tblGrid>
        <w:gridCol w:w="8494"/>
      </w:tblGrid>
      <w:tr w:rsidR="00DA5F46" w:rsidRPr="001C7859" w14:paraId="39DDB95A" w14:textId="77777777" w:rsidTr="00713A82">
        <w:tc>
          <w:tcPr>
            <w:tcW w:w="8494" w:type="dxa"/>
          </w:tcPr>
          <w:p w14:paraId="321D4B84" w14:textId="697AFEB6"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①高齢者や障がい者等への配慮</w:t>
            </w:r>
          </w:p>
          <w:p w14:paraId="2E8A80DB" w14:textId="77777777" w:rsidR="00D26D8D" w:rsidRPr="001C7859" w:rsidRDefault="00D26D8D" w:rsidP="00582C21">
            <w:pPr>
              <w:rPr>
                <w:rFonts w:asciiTheme="minorEastAsia" w:hAnsiTheme="minorEastAsia"/>
                <w:sz w:val="24"/>
                <w:szCs w:val="24"/>
              </w:rPr>
            </w:pPr>
          </w:p>
          <w:p w14:paraId="28E6D09C" w14:textId="77777777" w:rsidR="00DA5F46" w:rsidRPr="001C7859" w:rsidRDefault="00DA5F46" w:rsidP="00582C21">
            <w:pPr>
              <w:rPr>
                <w:rFonts w:asciiTheme="minorEastAsia" w:hAnsiTheme="minorEastAsia"/>
                <w:sz w:val="24"/>
                <w:szCs w:val="24"/>
              </w:rPr>
            </w:pPr>
          </w:p>
        </w:tc>
      </w:tr>
      <w:tr w:rsidR="00DA5F46" w:rsidRPr="001C7859" w14:paraId="06E0B127" w14:textId="77777777" w:rsidTr="00713A82">
        <w:tc>
          <w:tcPr>
            <w:tcW w:w="8494" w:type="dxa"/>
          </w:tcPr>
          <w:p w14:paraId="0A1C92E2"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②車両検査に関する体制と内容</w:t>
            </w:r>
            <w:r w:rsidR="00E7764A" w:rsidRPr="001C7859">
              <w:rPr>
                <w:rFonts w:asciiTheme="minorEastAsia" w:hAnsiTheme="minorEastAsia" w:hint="eastAsia"/>
                <w:sz w:val="24"/>
                <w:szCs w:val="24"/>
              </w:rPr>
              <w:t>（車両の整備管理体制及び人員体制）</w:t>
            </w:r>
          </w:p>
          <w:p w14:paraId="053B8BC5" w14:textId="77777777" w:rsidR="00DA5F46" w:rsidRPr="001C7859" w:rsidRDefault="00DA5F46" w:rsidP="00582C21">
            <w:pPr>
              <w:rPr>
                <w:rFonts w:asciiTheme="minorEastAsia" w:hAnsiTheme="minorEastAsia"/>
                <w:sz w:val="24"/>
                <w:szCs w:val="24"/>
              </w:rPr>
            </w:pPr>
          </w:p>
          <w:p w14:paraId="586DC9B9" w14:textId="77777777" w:rsidR="00DA5F46" w:rsidRPr="001C7859" w:rsidRDefault="00DA5F46" w:rsidP="00582C21">
            <w:pPr>
              <w:rPr>
                <w:rFonts w:asciiTheme="minorEastAsia" w:hAnsiTheme="minorEastAsia"/>
                <w:sz w:val="24"/>
                <w:szCs w:val="24"/>
              </w:rPr>
            </w:pPr>
          </w:p>
        </w:tc>
      </w:tr>
      <w:tr w:rsidR="00DA5F46" w:rsidRPr="001C7859" w14:paraId="6ED7191B" w14:textId="77777777" w:rsidTr="00713A82">
        <w:tc>
          <w:tcPr>
            <w:tcW w:w="8494" w:type="dxa"/>
          </w:tcPr>
          <w:p w14:paraId="74F8CAB4"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③苦情に関する対応体制</w:t>
            </w:r>
          </w:p>
          <w:p w14:paraId="07855BAC" w14:textId="77777777" w:rsidR="00DA5F46" w:rsidRPr="001C7859" w:rsidRDefault="00DA5F46" w:rsidP="00582C21">
            <w:pPr>
              <w:rPr>
                <w:rFonts w:asciiTheme="minorEastAsia" w:hAnsiTheme="minorEastAsia"/>
                <w:sz w:val="24"/>
                <w:szCs w:val="24"/>
              </w:rPr>
            </w:pPr>
          </w:p>
          <w:p w14:paraId="221A87C3" w14:textId="77777777" w:rsidR="00DA5F46" w:rsidRPr="001C7859" w:rsidRDefault="00DA5F46" w:rsidP="00582C21">
            <w:pPr>
              <w:rPr>
                <w:rFonts w:asciiTheme="minorEastAsia" w:hAnsiTheme="minorEastAsia"/>
                <w:sz w:val="24"/>
                <w:szCs w:val="24"/>
              </w:rPr>
            </w:pPr>
          </w:p>
        </w:tc>
      </w:tr>
      <w:tr w:rsidR="00713A82" w:rsidRPr="001C7859" w14:paraId="21475AD5" w14:textId="77777777" w:rsidTr="00713A82">
        <w:tc>
          <w:tcPr>
            <w:tcW w:w="8494" w:type="dxa"/>
          </w:tcPr>
          <w:p w14:paraId="5A377033" w14:textId="75B854A5" w:rsidR="00713A82" w:rsidRPr="001C7859" w:rsidRDefault="00713A82" w:rsidP="00713A82">
            <w:pPr>
              <w:rPr>
                <w:rFonts w:asciiTheme="minorEastAsia" w:hAnsiTheme="minorEastAsia"/>
                <w:sz w:val="24"/>
                <w:szCs w:val="24"/>
              </w:rPr>
            </w:pPr>
            <w:r w:rsidRPr="001C7859">
              <w:rPr>
                <w:rFonts w:asciiTheme="minorEastAsia" w:hAnsiTheme="minorEastAsia" w:hint="eastAsia"/>
                <w:sz w:val="24"/>
                <w:szCs w:val="24"/>
              </w:rPr>
              <w:t>④補助金</w:t>
            </w:r>
            <w:r w:rsidR="00573CD1">
              <w:rPr>
                <w:rFonts w:asciiTheme="minorEastAsia" w:hAnsiTheme="minorEastAsia" w:hint="eastAsia"/>
                <w:sz w:val="24"/>
                <w:szCs w:val="24"/>
              </w:rPr>
              <w:t>の</w:t>
            </w:r>
            <w:r w:rsidRPr="001C7859">
              <w:rPr>
                <w:rFonts w:asciiTheme="minorEastAsia" w:hAnsiTheme="minorEastAsia" w:hint="eastAsia"/>
                <w:sz w:val="24"/>
                <w:szCs w:val="24"/>
              </w:rPr>
              <w:t>適切な</w:t>
            </w:r>
            <w:r w:rsidR="00CA4981" w:rsidRPr="001C7859">
              <w:rPr>
                <w:rFonts w:asciiTheme="minorEastAsia" w:hAnsiTheme="minorEastAsia" w:hint="eastAsia"/>
                <w:sz w:val="24"/>
                <w:szCs w:val="24"/>
              </w:rPr>
              <w:t>事務取扱</w:t>
            </w:r>
            <w:r w:rsidRPr="001C7859">
              <w:rPr>
                <w:rFonts w:asciiTheme="minorEastAsia" w:hAnsiTheme="minorEastAsia" w:hint="eastAsia"/>
                <w:sz w:val="24"/>
                <w:szCs w:val="24"/>
              </w:rPr>
              <w:t>に関する対応体制</w:t>
            </w:r>
          </w:p>
          <w:p w14:paraId="1BD8467F" w14:textId="77777777" w:rsidR="00713A82" w:rsidRPr="001C7859" w:rsidRDefault="00713A82" w:rsidP="00713A82">
            <w:pPr>
              <w:rPr>
                <w:rFonts w:asciiTheme="minorEastAsia" w:hAnsiTheme="minorEastAsia"/>
                <w:sz w:val="24"/>
                <w:szCs w:val="24"/>
              </w:rPr>
            </w:pPr>
          </w:p>
          <w:p w14:paraId="6AA0436B" w14:textId="77777777" w:rsidR="00713A82" w:rsidRPr="001C7859" w:rsidRDefault="00713A82" w:rsidP="00713A82">
            <w:pPr>
              <w:rPr>
                <w:rFonts w:asciiTheme="minorEastAsia" w:hAnsiTheme="minorEastAsia"/>
                <w:sz w:val="24"/>
                <w:szCs w:val="24"/>
              </w:rPr>
            </w:pPr>
          </w:p>
        </w:tc>
      </w:tr>
      <w:tr w:rsidR="00481967" w:rsidRPr="001C7859" w14:paraId="6D99D905" w14:textId="77777777" w:rsidTr="00713A82">
        <w:tc>
          <w:tcPr>
            <w:tcW w:w="8494" w:type="dxa"/>
          </w:tcPr>
          <w:p w14:paraId="6BC8158E" w14:textId="77777777" w:rsidR="00481967" w:rsidRPr="0068706B" w:rsidRDefault="00481967" w:rsidP="00713A82">
            <w:pPr>
              <w:rPr>
                <w:rFonts w:asciiTheme="minorEastAsia" w:hAnsiTheme="minorEastAsia"/>
                <w:sz w:val="24"/>
                <w:szCs w:val="24"/>
              </w:rPr>
            </w:pPr>
            <w:r w:rsidRPr="0068706B">
              <w:rPr>
                <w:rFonts w:asciiTheme="minorEastAsia" w:hAnsiTheme="minorEastAsia" w:hint="eastAsia"/>
                <w:sz w:val="24"/>
                <w:szCs w:val="24"/>
              </w:rPr>
              <w:t>⑤令和７年１０月１日運行開始の準備</w:t>
            </w:r>
          </w:p>
          <w:p w14:paraId="0C38E7CC" w14:textId="77777777" w:rsidR="00481967" w:rsidRDefault="00481967" w:rsidP="00713A82">
            <w:pPr>
              <w:rPr>
                <w:rFonts w:asciiTheme="minorEastAsia" w:hAnsiTheme="minorEastAsia"/>
                <w:sz w:val="24"/>
                <w:szCs w:val="24"/>
              </w:rPr>
            </w:pPr>
          </w:p>
          <w:p w14:paraId="143C6FCD" w14:textId="75EFD12F" w:rsidR="00481967" w:rsidRPr="001C7859" w:rsidRDefault="00481967" w:rsidP="00713A82">
            <w:pPr>
              <w:rPr>
                <w:rFonts w:asciiTheme="minorEastAsia" w:hAnsiTheme="minorEastAsia"/>
                <w:sz w:val="24"/>
                <w:szCs w:val="24"/>
              </w:rPr>
            </w:pPr>
          </w:p>
        </w:tc>
      </w:tr>
    </w:tbl>
    <w:p w14:paraId="4CEB15C5" w14:textId="77777777" w:rsidR="00DA5F46" w:rsidRPr="001C7859" w:rsidRDefault="00DA5F46" w:rsidP="00582C21">
      <w:pPr>
        <w:rPr>
          <w:rFonts w:asciiTheme="minorEastAsia" w:hAnsiTheme="minorEastAsia"/>
          <w:sz w:val="24"/>
          <w:szCs w:val="24"/>
        </w:rPr>
      </w:pPr>
    </w:p>
    <w:p w14:paraId="71AF153C" w14:textId="77777777" w:rsidR="00F7050C"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６．企業努力に関する事項</w:t>
      </w:r>
    </w:p>
    <w:p w14:paraId="64CE8380" w14:textId="77777777" w:rsidR="00BD25BC" w:rsidRPr="001C7859" w:rsidRDefault="00BD25BC" w:rsidP="00BD25BC">
      <w:pPr>
        <w:rPr>
          <w:rFonts w:asciiTheme="minorEastAsia" w:hAnsiTheme="minorEastAsia"/>
          <w:sz w:val="24"/>
          <w:szCs w:val="24"/>
        </w:rPr>
      </w:pPr>
      <w:r w:rsidRPr="001C7859">
        <w:rPr>
          <w:rFonts w:asciiTheme="minorEastAsia" w:hAnsiTheme="minorEastAsia" w:hint="eastAsia"/>
          <w:sz w:val="24"/>
          <w:szCs w:val="24"/>
        </w:rPr>
        <w:t>（１）想定される運行に係る損益及び初期投資額について</w:t>
      </w:r>
    </w:p>
    <w:p w14:paraId="11809601" w14:textId="40511088" w:rsidR="00F24C05" w:rsidRPr="001C7859" w:rsidRDefault="00F24C05" w:rsidP="00D5224C">
      <w:pPr>
        <w:rPr>
          <w:rFonts w:asciiTheme="minorEastAsia" w:hAnsiTheme="minorEastAsia"/>
          <w:sz w:val="24"/>
          <w:szCs w:val="24"/>
        </w:rPr>
      </w:pPr>
      <w:r w:rsidRPr="001C7859">
        <w:rPr>
          <w:rFonts w:asciiTheme="minorEastAsia" w:hAnsiTheme="minorEastAsia" w:hint="eastAsia"/>
          <w:sz w:val="24"/>
          <w:szCs w:val="24"/>
        </w:rPr>
        <w:t xml:space="preserve">　</w:t>
      </w:r>
      <w:r w:rsidR="00D5224C" w:rsidRPr="001C7859">
        <w:rPr>
          <w:rFonts w:asciiTheme="minorEastAsia" w:hAnsiTheme="minorEastAsia" w:hint="eastAsia"/>
          <w:sz w:val="24"/>
          <w:szCs w:val="24"/>
        </w:rPr>
        <w:t>※想定期間：令和７年１０月～令和８年９</w:t>
      </w:r>
      <w:r w:rsidRPr="001C7859">
        <w:rPr>
          <w:rFonts w:asciiTheme="minorEastAsia" w:hAnsiTheme="minorEastAsia" w:hint="eastAsia"/>
          <w:sz w:val="24"/>
          <w:szCs w:val="24"/>
        </w:rPr>
        <w:t>月</w:t>
      </w:r>
    </w:p>
    <w:tbl>
      <w:tblPr>
        <w:tblStyle w:val="a5"/>
        <w:tblW w:w="0" w:type="auto"/>
        <w:tblLook w:val="04A0" w:firstRow="1" w:lastRow="0" w:firstColumn="1" w:lastColumn="0" w:noHBand="0" w:noVBand="1"/>
      </w:tblPr>
      <w:tblGrid>
        <w:gridCol w:w="8494"/>
      </w:tblGrid>
      <w:tr w:rsidR="00905F9C" w:rsidRPr="001C7859" w14:paraId="467E317F" w14:textId="77777777" w:rsidTr="00905F9C">
        <w:tc>
          <w:tcPr>
            <w:tcW w:w="8702" w:type="dxa"/>
          </w:tcPr>
          <w:p w14:paraId="0D075C30" w14:textId="77777777" w:rsidR="005C3DB3" w:rsidRPr="001C7859" w:rsidRDefault="00905F9C" w:rsidP="005C3DB3">
            <w:pPr>
              <w:rPr>
                <w:rFonts w:asciiTheme="minorEastAsia" w:hAnsiTheme="minorEastAsia"/>
                <w:sz w:val="24"/>
                <w:szCs w:val="24"/>
              </w:rPr>
            </w:pPr>
            <w:r w:rsidRPr="001C7859">
              <w:rPr>
                <w:rFonts w:asciiTheme="minorEastAsia" w:hAnsiTheme="minorEastAsia" w:hint="eastAsia"/>
                <w:sz w:val="24"/>
                <w:szCs w:val="24"/>
              </w:rPr>
              <w:t>①</w:t>
            </w:r>
            <w:r w:rsidR="00A44B52" w:rsidRPr="001C7859">
              <w:rPr>
                <w:rFonts w:asciiTheme="minorEastAsia" w:hAnsiTheme="minorEastAsia" w:hint="eastAsia"/>
                <w:sz w:val="24"/>
                <w:szCs w:val="24"/>
              </w:rPr>
              <w:t>運行経費</w:t>
            </w:r>
          </w:p>
          <w:p w14:paraId="6E685D46" w14:textId="77777777" w:rsidR="005C3DB3"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w:t>
            </w:r>
            <w:r w:rsidR="001C028F" w:rsidRPr="001C7859">
              <w:rPr>
                <w:rFonts w:asciiTheme="minorEastAsia" w:hAnsiTheme="minorEastAsia" w:hint="eastAsia"/>
                <w:sz w:val="24"/>
                <w:szCs w:val="24"/>
              </w:rPr>
              <w:t>運行等経費総額</w:t>
            </w:r>
            <w:r w:rsidR="002D7A33" w:rsidRPr="001C7859">
              <w:rPr>
                <w:rFonts w:asciiTheme="minorEastAsia" w:hAnsiTheme="minorEastAsia" w:hint="eastAsia"/>
                <w:sz w:val="24"/>
                <w:szCs w:val="24"/>
              </w:rPr>
              <w:t>：　　　千円</w:t>
            </w:r>
          </w:p>
          <w:p w14:paraId="34CF3D58" w14:textId="77777777" w:rsidR="00F64B4C"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・内訳</w:t>
            </w:r>
            <w:r w:rsidR="00F64B4C" w:rsidRPr="001C7859">
              <w:rPr>
                <w:rFonts w:asciiTheme="minorEastAsia" w:hAnsiTheme="minorEastAsia" w:hint="eastAsia"/>
                <w:sz w:val="24"/>
                <w:szCs w:val="24"/>
              </w:rPr>
              <w:t>（別途資料添付可）</w:t>
            </w:r>
          </w:p>
          <w:p w14:paraId="0D7116A3" w14:textId="50BA3542" w:rsidR="005C3DB3" w:rsidRPr="001C7859" w:rsidRDefault="005C3DB3" w:rsidP="00582C21">
            <w:pPr>
              <w:rPr>
                <w:rFonts w:asciiTheme="minorEastAsia" w:hAnsiTheme="minorEastAsia"/>
                <w:sz w:val="24"/>
                <w:szCs w:val="24"/>
              </w:rPr>
            </w:pPr>
            <w:r w:rsidRPr="001C7859">
              <w:rPr>
                <w:rFonts w:asciiTheme="minorEastAsia" w:hAnsiTheme="minorEastAsia" w:hint="eastAsia"/>
                <w:sz w:val="24"/>
                <w:szCs w:val="24"/>
              </w:rPr>
              <w:t>・実車走行キロ当たり経常費用：　　　円/キロ</w:t>
            </w:r>
          </w:p>
        </w:tc>
      </w:tr>
      <w:tr w:rsidR="0091328E" w:rsidRPr="001C7859" w14:paraId="264FE03C" w14:textId="77777777" w:rsidTr="00905F9C">
        <w:tc>
          <w:tcPr>
            <w:tcW w:w="8702" w:type="dxa"/>
          </w:tcPr>
          <w:p w14:paraId="723DBD8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②初期投資額</w:t>
            </w:r>
          </w:p>
          <w:p w14:paraId="459C2567" w14:textId="77777777" w:rsidR="009E149B" w:rsidRPr="001C7859" w:rsidRDefault="009E149B" w:rsidP="009E149B">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※車両等の調達が困難な場合においても、運行に必要な初期投資に係る費用は必ず記載すること。</w:t>
            </w:r>
          </w:p>
          <w:p w14:paraId="1253BFF4"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390"/>
                <w:kern w:val="0"/>
                <w:sz w:val="24"/>
                <w:szCs w:val="24"/>
                <w:fitText w:val="1260" w:id="-1284157184"/>
              </w:rPr>
              <w:t>総</w:t>
            </w:r>
            <w:r w:rsidRPr="001C7859">
              <w:rPr>
                <w:rFonts w:asciiTheme="minorEastAsia" w:hAnsiTheme="minorEastAsia" w:hint="eastAsia"/>
                <w:kern w:val="0"/>
                <w:sz w:val="24"/>
                <w:szCs w:val="24"/>
                <w:fitText w:val="1260" w:id="-1284157184"/>
              </w:rPr>
              <w:t>額</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31F7BDD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3"/>
              </w:rPr>
              <w:t>車両台</w:t>
            </w:r>
            <w:r w:rsidRPr="001C7859">
              <w:rPr>
                <w:rFonts w:asciiTheme="minorEastAsia" w:hAnsiTheme="minorEastAsia" w:hint="eastAsia"/>
                <w:kern w:val="0"/>
                <w:sz w:val="24"/>
                <w:szCs w:val="24"/>
                <w:fitText w:val="1260" w:id="-1284157183"/>
              </w:rPr>
              <w:t>数</w:t>
            </w:r>
            <w:r w:rsidR="002D7A33" w:rsidRPr="001C7859">
              <w:rPr>
                <w:rFonts w:asciiTheme="minorEastAsia" w:hAnsiTheme="minorEastAsia" w:hint="eastAsia"/>
                <w:sz w:val="24"/>
                <w:szCs w:val="24"/>
              </w:rPr>
              <w:t xml:space="preserve">：　　　</w:t>
            </w:r>
            <w:r w:rsidRPr="001C7859">
              <w:rPr>
                <w:rFonts w:asciiTheme="minorEastAsia" w:hAnsiTheme="minorEastAsia" w:hint="eastAsia"/>
                <w:sz w:val="24"/>
                <w:szCs w:val="24"/>
              </w:rPr>
              <w:t xml:space="preserve">　　　台</w:t>
            </w:r>
          </w:p>
          <w:p w14:paraId="0839F463"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2"/>
              </w:rPr>
              <w:t>車両内</w:t>
            </w:r>
            <w:r w:rsidRPr="001C7859">
              <w:rPr>
                <w:rFonts w:asciiTheme="minorEastAsia" w:hAnsiTheme="minorEastAsia" w:hint="eastAsia"/>
                <w:kern w:val="0"/>
                <w:sz w:val="24"/>
                <w:szCs w:val="24"/>
                <w:fitText w:val="1260" w:id="-1284157182"/>
              </w:rPr>
              <w:t>訳</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新規購入　　台、既存車両　　台、リース　　台</w:t>
            </w:r>
          </w:p>
          <w:tbl>
            <w:tblPr>
              <w:tblStyle w:val="a5"/>
              <w:tblpPr w:leftFromText="142" w:rightFromText="142" w:vertAnchor="text" w:horzAnchor="margin" w:tblpY="800"/>
              <w:tblOverlap w:val="never"/>
              <w:tblW w:w="0" w:type="auto"/>
              <w:tblLook w:val="04A0" w:firstRow="1" w:lastRow="0" w:firstColumn="1" w:lastColumn="0" w:noHBand="0" w:noVBand="1"/>
            </w:tblPr>
            <w:tblGrid>
              <w:gridCol w:w="2447"/>
              <w:gridCol w:w="1060"/>
              <w:gridCol w:w="1756"/>
              <w:gridCol w:w="1582"/>
              <w:gridCol w:w="1423"/>
            </w:tblGrid>
            <w:tr w:rsidR="00535D01" w:rsidRPr="001C7859" w14:paraId="691AB6E0" w14:textId="77777777" w:rsidTr="00535D01">
              <w:tc>
                <w:tcPr>
                  <w:tcW w:w="2447" w:type="dxa"/>
                </w:tcPr>
                <w:p w14:paraId="1B155E3C"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項目</w:t>
                  </w:r>
                </w:p>
              </w:tc>
              <w:tc>
                <w:tcPr>
                  <w:tcW w:w="1060" w:type="dxa"/>
                </w:tcPr>
                <w:p w14:paraId="1DCCD5A0"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単位</w:t>
                  </w:r>
                </w:p>
              </w:tc>
              <w:tc>
                <w:tcPr>
                  <w:tcW w:w="1756" w:type="dxa"/>
                </w:tcPr>
                <w:p w14:paraId="562C2CF2"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数量等</w:t>
                  </w:r>
                </w:p>
              </w:tc>
              <w:tc>
                <w:tcPr>
                  <w:tcW w:w="1582" w:type="dxa"/>
                </w:tcPr>
                <w:p w14:paraId="77C5273D"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単価</w:t>
                  </w:r>
                </w:p>
              </w:tc>
              <w:tc>
                <w:tcPr>
                  <w:tcW w:w="1423" w:type="dxa"/>
                </w:tcPr>
                <w:p w14:paraId="617F3B81"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総額</w:t>
                  </w:r>
                </w:p>
              </w:tc>
            </w:tr>
            <w:tr w:rsidR="00535D01" w:rsidRPr="001C7859" w14:paraId="7951C297" w14:textId="77777777" w:rsidTr="00535D01">
              <w:tc>
                <w:tcPr>
                  <w:tcW w:w="2447" w:type="dxa"/>
                </w:tcPr>
                <w:p w14:paraId="40E6A89C" w14:textId="77777777" w:rsidR="00535D01" w:rsidRPr="001C7859" w:rsidRDefault="00535D01" w:rsidP="00535D01">
                  <w:pPr>
                    <w:rPr>
                      <w:rFonts w:asciiTheme="minorEastAsia" w:hAnsiTheme="minorEastAsia"/>
                      <w:sz w:val="24"/>
                      <w:szCs w:val="24"/>
                    </w:rPr>
                  </w:pPr>
                </w:p>
              </w:tc>
              <w:tc>
                <w:tcPr>
                  <w:tcW w:w="1060" w:type="dxa"/>
                </w:tcPr>
                <w:p w14:paraId="6BDF3E76" w14:textId="77777777" w:rsidR="00535D01" w:rsidRPr="001C7859" w:rsidRDefault="00535D01" w:rsidP="00535D01">
                  <w:pPr>
                    <w:rPr>
                      <w:rFonts w:asciiTheme="minorEastAsia" w:hAnsiTheme="minorEastAsia"/>
                      <w:sz w:val="24"/>
                      <w:szCs w:val="24"/>
                    </w:rPr>
                  </w:pPr>
                </w:p>
              </w:tc>
              <w:tc>
                <w:tcPr>
                  <w:tcW w:w="1756" w:type="dxa"/>
                </w:tcPr>
                <w:p w14:paraId="6E6C343E" w14:textId="77777777" w:rsidR="00535D01" w:rsidRPr="001C7859" w:rsidRDefault="00535D01" w:rsidP="00535D01">
                  <w:pPr>
                    <w:rPr>
                      <w:rFonts w:asciiTheme="minorEastAsia" w:hAnsiTheme="minorEastAsia"/>
                      <w:sz w:val="24"/>
                      <w:szCs w:val="24"/>
                    </w:rPr>
                  </w:pPr>
                </w:p>
              </w:tc>
              <w:tc>
                <w:tcPr>
                  <w:tcW w:w="1582" w:type="dxa"/>
                </w:tcPr>
                <w:p w14:paraId="481D26A2" w14:textId="77777777" w:rsidR="00535D01" w:rsidRPr="001C7859" w:rsidRDefault="00535D01" w:rsidP="00535D01">
                  <w:pPr>
                    <w:rPr>
                      <w:rFonts w:asciiTheme="minorEastAsia" w:hAnsiTheme="minorEastAsia"/>
                      <w:sz w:val="24"/>
                      <w:szCs w:val="24"/>
                    </w:rPr>
                  </w:pPr>
                </w:p>
              </w:tc>
              <w:tc>
                <w:tcPr>
                  <w:tcW w:w="1423" w:type="dxa"/>
                </w:tcPr>
                <w:p w14:paraId="215FF549" w14:textId="77777777" w:rsidR="00535D01" w:rsidRPr="001C7859" w:rsidRDefault="00535D01" w:rsidP="00535D01">
                  <w:pPr>
                    <w:rPr>
                      <w:rFonts w:asciiTheme="minorEastAsia" w:hAnsiTheme="minorEastAsia"/>
                      <w:sz w:val="24"/>
                      <w:szCs w:val="24"/>
                    </w:rPr>
                  </w:pPr>
                </w:p>
              </w:tc>
            </w:tr>
            <w:tr w:rsidR="00535D01" w:rsidRPr="001C7859" w14:paraId="36FBA987" w14:textId="77777777" w:rsidTr="00535D01">
              <w:tc>
                <w:tcPr>
                  <w:tcW w:w="2447" w:type="dxa"/>
                </w:tcPr>
                <w:p w14:paraId="50A30939" w14:textId="77777777" w:rsidR="00535D01" w:rsidRPr="001C7859" w:rsidRDefault="00535D01" w:rsidP="00535D01">
                  <w:pPr>
                    <w:rPr>
                      <w:rFonts w:asciiTheme="minorEastAsia" w:hAnsiTheme="minorEastAsia"/>
                      <w:sz w:val="24"/>
                      <w:szCs w:val="24"/>
                    </w:rPr>
                  </w:pPr>
                </w:p>
              </w:tc>
              <w:tc>
                <w:tcPr>
                  <w:tcW w:w="1060" w:type="dxa"/>
                </w:tcPr>
                <w:p w14:paraId="19A5BEFA" w14:textId="77777777" w:rsidR="00535D01" w:rsidRPr="001C7859" w:rsidRDefault="00535D01" w:rsidP="00535D01">
                  <w:pPr>
                    <w:rPr>
                      <w:rFonts w:asciiTheme="minorEastAsia" w:hAnsiTheme="minorEastAsia"/>
                      <w:sz w:val="24"/>
                      <w:szCs w:val="24"/>
                    </w:rPr>
                  </w:pPr>
                </w:p>
              </w:tc>
              <w:tc>
                <w:tcPr>
                  <w:tcW w:w="1756" w:type="dxa"/>
                </w:tcPr>
                <w:p w14:paraId="069C4C8C" w14:textId="77777777" w:rsidR="00535D01" w:rsidRPr="001C7859" w:rsidRDefault="00535D01" w:rsidP="00535D01">
                  <w:pPr>
                    <w:rPr>
                      <w:rFonts w:asciiTheme="minorEastAsia" w:hAnsiTheme="minorEastAsia"/>
                      <w:sz w:val="24"/>
                      <w:szCs w:val="24"/>
                    </w:rPr>
                  </w:pPr>
                </w:p>
              </w:tc>
              <w:tc>
                <w:tcPr>
                  <w:tcW w:w="1582" w:type="dxa"/>
                </w:tcPr>
                <w:p w14:paraId="35315487" w14:textId="77777777" w:rsidR="00535D01" w:rsidRPr="001C7859" w:rsidRDefault="00535D01" w:rsidP="00535D01">
                  <w:pPr>
                    <w:rPr>
                      <w:rFonts w:asciiTheme="minorEastAsia" w:hAnsiTheme="minorEastAsia"/>
                      <w:sz w:val="24"/>
                      <w:szCs w:val="24"/>
                    </w:rPr>
                  </w:pPr>
                </w:p>
              </w:tc>
              <w:tc>
                <w:tcPr>
                  <w:tcW w:w="1423" w:type="dxa"/>
                </w:tcPr>
                <w:p w14:paraId="40848553" w14:textId="77777777" w:rsidR="00535D01" w:rsidRPr="001C7859" w:rsidRDefault="00535D01" w:rsidP="00535D01">
                  <w:pPr>
                    <w:rPr>
                      <w:rFonts w:asciiTheme="minorEastAsia" w:hAnsiTheme="minorEastAsia"/>
                      <w:sz w:val="24"/>
                      <w:szCs w:val="24"/>
                    </w:rPr>
                  </w:pPr>
                </w:p>
              </w:tc>
            </w:tr>
            <w:tr w:rsidR="00535D01" w:rsidRPr="001C7859" w14:paraId="1D95E343" w14:textId="77777777" w:rsidTr="00535D01">
              <w:tc>
                <w:tcPr>
                  <w:tcW w:w="2447" w:type="dxa"/>
                </w:tcPr>
                <w:p w14:paraId="6FA37ADA" w14:textId="77777777" w:rsidR="00535D01" w:rsidRPr="001C7859" w:rsidRDefault="00535D01" w:rsidP="00535D01">
                  <w:pPr>
                    <w:rPr>
                      <w:rFonts w:asciiTheme="minorEastAsia" w:hAnsiTheme="minorEastAsia"/>
                      <w:sz w:val="24"/>
                      <w:szCs w:val="24"/>
                    </w:rPr>
                  </w:pPr>
                </w:p>
              </w:tc>
              <w:tc>
                <w:tcPr>
                  <w:tcW w:w="1060" w:type="dxa"/>
                </w:tcPr>
                <w:p w14:paraId="6DAD0317" w14:textId="77777777" w:rsidR="00535D01" w:rsidRPr="001C7859" w:rsidRDefault="00535D01" w:rsidP="00535D01">
                  <w:pPr>
                    <w:rPr>
                      <w:rFonts w:asciiTheme="minorEastAsia" w:hAnsiTheme="minorEastAsia"/>
                      <w:sz w:val="24"/>
                      <w:szCs w:val="24"/>
                    </w:rPr>
                  </w:pPr>
                </w:p>
              </w:tc>
              <w:tc>
                <w:tcPr>
                  <w:tcW w:w="1756" w:type="dxa"/>
                </w:tcPr>
                <w:p w14:paraId="215C79FA" w14:textId="77777777" w:rsidR="00535D01" w:rsidRPr="001C7859" w:rsidRDefault="00535D01" w:rsidP="00535D01">
                  <w:pPr>
                    <w:rPr>
                      <w:rFonts w:asciiTheme="minorEastAsia" w:hAnsiTheme="minorEastAsia"/>
                      <w:sz w:val="24"/>
                      <w:szCs w:val="24"/>
                    </w:rPr>
                  </w:pPr>
                </w:p>
              </w:tc>
              <w:tc>
                <w:tcPr>
                  <w:tcW w:w="1582" w:type="dxa"/>
                </w:tcPr>
                <w:p w14:paraId="73C01F98" w14:textId="77777777" w:rsidR="00535D01" w:rsidRPr="001C7859" w:rsidRDefault="00535D01" w:rsidP="00535D01">
                  <w:pPr>
                    <w:rPr>
                      <w:rFonts w:asciiTheme="minorEastAsia" w:hAnsiTheme="minorEastAsia"/>
                      <w:sz w:val="24"/>
                      <w:szCs w:val="24"/>
                    </w:rPr>
                  </w:pPr>
                </w:p>
              </w:tc>
              <w:tc>
                <w:tcPr>
                  <w:tcW w:w="1423" w:type="dxa"/>
                </w:tcPr>
                <w:p w14:paraId="2C88F7C4" w14:textId="77777777" w:rsidR="00535D01" w:rsidRPr="001C7859" w:rsidRDefault="00535D01" w:rsidP="00535D01">
                  <w:pPr>
                    <w:rPr>
                      <w:rFonts w:asciiTheme="minorEastAsia" w:hAnsiTheme="minorEastAsia"/>
                      <w:sz w:val="24"/>
                      <w:szCs w:val="24"/>
                    </w:rPr>
                  </w:pPr>
                </w:p>
              </w:tc>
            </w:tr>
            <w:tr w:rsidR="00535D01" w:rsidRPr="001C7859" w14:paraId="414FAAB9" w14:textId="77777777" w:rsidTr="00535D01">
              <w:tc>
                <w:tcPr>
                  <w:tcW w:w="2447" w:type="dxa"/>
                </w:tcPr>
                <w:p w14:paraId="1A3C38A4" w14:textId="77777777" w:rsidR="00535D01" w:rsidRPr="001C7859" w:rsidRDefault="00535D01" w:rsidP="00535D01">
                  <w:pPr>
                    <w:rPr>
                      <w:rFonts w:asciiTheme="minorEastAsia" w:hAnsiTheme="minorEastAsia"/>
                      <w:sz w:val="24"/>
                      <w:szCs w:val="24"/>
                    </w:rPr>
                  </w:pPr>
                </w:p>
              </w:tc>
              <w:tc>
                <w:tcPr>
                  <w:tcW w:w="1060" w:type="dxa"/>
                </w:tcPr>
                <w:p w14:paraId="1355A101" w14:textId="77777777" w:rsidR="00535D01" w:rsidRPr="001C7859" w:rsidRDefault="00535D01" w:rsidP="00535D01">
                  <w:pPr>
                    <w:rPr>
                      <w:rFonts w:asciiTheme="minorEastAsia" w:hAnsiTheme="minorEastAsia"/>
                      <w:sz w:val="24"/>
                      <w:szCs w:val="24"/>
                    </w:rPr>
                  </w:pPr>
                </w:p>
              </w:tc>
              <w:tc>
                <w:tcPr>
                  <w:tcW w:w="1756" w:type="dxa"/>
                </w:tcPr>
                <w:p w14:paraId="570E6A65" w14:textId="77777777" w:rsidR="00535D01" w:rsidRPr="001C7859" w:rsidRDefault="00535D01" w:rsidP="00535D01">
                  <w:pPr>
                    <w:rPr>
                      <w:rFonts w:asciiTheme="minorEastAsia" w:hAnsiTheme="minorEastAsia"/>
                      <w:sz w:val="24"/>
                      <w:szCs w:val="24"/>
                    </w:rPr>
                  </w:pPr>
                </w:p>
              </w:tc>
              <w:tc>
                <w:tcPr>
                  <w:tcW w:w="1582" w:type="dxa"/>
                </w:tcPr>
                <w:p w14:paraId="5F148606" w14:textId="77777777" w:rsidR="00535D01" w:rsidRPr="001C7859" w:rsidRDefault="00535D01" w:rsidP="00535D01">
                  <w:pPr>
                    <w:rPr>
                      <w:rFonts w:asciiTheme="minorEastAsia" w:hAnsiTheme="minorEastAsia"/>
                      <w:sz w:val="24"/>
                      <w:szCs w:val="24"/>
                    </w:rPr>
                  </w:pPr>
                </w:p>
              </w:tc>
              <w:tc>
                <w:tcPr>
                  <w:tcW w:w="1423" w:type="dxa"/>
                </w:tcPr>
                <w:p w14:paraId="31666C26" w14:textId="77777777" w:rsidR="00535D01" w:rsidRPr="001C7859" w:rsidRDefault="00535D01" w:rsidP="00535D01">
                  <w:pPr>
                    <w:rPr>
                      <w:rFonts w:asciiTheme="minorEastAsia" w:hAnsiTheme="minorEastAsia"/>
                      <w:sz w:val="24"/>
                      <w:szCs w:val="24"/>
                    </w:rPr>
                  </w:pPr>
                </w:p>
              </w:tc>
            </w:tr>
          </w:tbl>
          <w:p w14:paraId="32613E4D"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26"/>
                <w:kern w:val="0"/>
                <w:sz w:val="24"/>
                <w:szCs w:val="24"/>
                <w:fitText w:val="1260" w:id="-1284157181"/>
              </w:rPr>
              <w:t>車</w:t>
            </w:r>
            <w:r w:rsidRPr="001C7859">
              <w:rPr>
                <w:rFonts w:asciiTheme="minorEastAsia" w:hAnsiTheme="minorEastAsia" w:hint="eastAsia"/>
                <w:kern w:val="0"/>
                <w:sz w:val="24"/>
                <w:szCs w:val="24"/>
                <w:fitText w:val="1260" w:id="-1284157181"/>
              </w:rPr>
              <w:t>両購入費</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44750025" w14:textId="4C3DEE88" w:rsidR="006815A8" w:rsidRPr="006815A8" w:rsidRDefault="0091328E" w:rsidP="00582C21">
            <w:pPr>
              <w:rPr>
                <w:rFonts w:asciiTheme="minorEastAsia" w:hAnsiTheme="minorEastAsia"/>
                <w:sz w:val="24"/>
                <w:szCs w:val="24"/>
              </w:rPr>
            </w:pPr>
            <w:r w:rsidRPr="001C7859">
              <w:rPr>
                <w:rFonts w:asciiTheme="minorEastAsia" w:hAnsiTheme="minorEastAsia" w:hint="eastAsia"/>
                <w:sz w:val="24"/>
                <w:szCs w:val="24"/>
              </w:rPr>
              <w:t>・その他の費用</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0482BB16" w14:textId="440300FB" w:rsidR="00535D01" w:rsidRPr="001C7859" w:rsidRDefault="00535D01" w:rsidP="00582C21">
            <w:pPr>
              <w:rPr>
                <w:rFonts w:asciiTheme="minorEastAsia" w:hAnsiTheme="minorEastAsia"/>
                <w:sz w:val="24"/>
                <w:szCs w:val="24"/>
              </w:rPr>
            </w:pPr>
            <w:r>
              <w:rPr>
                <w:rFonts w:asciiTheme="minorEastAsia" w:hAnsiTheme="minorEastAsia" w:hint="eastAsia"/>
                <w:sz w:val="24"/>
                <w:szCs w:val="24"/>
              </w:rPr>
              <w:t xml:space="preserve">　</w:t>
            </w:r>
          </w:p>
        </w:tc>
      </w:tr>
      <w:tr w:rsidR="00905F9C" w:rsidRPr="001C7859" w14:paraId="5A2631E0" w14:textId="77777777" w:rsidTr="00905F9C">
        <w:tc>
          <w:tcPr>
            <w:tcW w:w="8702" w:type="dxa"/>
          </w:tcPr>
          <w:p w14:paraId="615A1BD6" w14:textId="50326FF6" w:rsidR="001C028F"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lastRenderedPageBreak/>
              <w:t>③</w:t>
            </w:r>
            <w:r w:rsidR="001C028F" w:rsidRPr="001C7859">
              <w:rPr>
                <w:rFonts w:asciiTheme="minorEastAsia" w:hAnsiTheme="minorEastAsia" w:hint="eastAsia"/>
                <w:sz w:val="24"/>
                <w:szCs w:val="24"/>
              </w:rPr>
              <w:t>年間想定運賃収入、年間想定利用者数</w:t>
            </w:r>
          </w:p>
          <w:p w14:paraId="58EAC9DE" w14:textId="77777777" w:rsidR="0074726E" w:rsidRPr="001C7859" w:rsidRDefault="0074726E" w:rsidP="0074726E">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※運賃収入は現在の利用状況等を考慮し</w:t>
            </w:r>
            <w:r w:rsidR="002334C8" w:rsidRPr="001C7859">
              <w:rPr>
                <w:rFonts w:asciiTheme="minorEastAsia" w:hAnsiTheme="minorEastAsia" w:hint="eastAsia"/>
                <w:sz w:val="24"/>
                <w:szCs w:val="24"/>
              </w:rPr>
              <w:t>、</w:t>
            </w:r>
            <w:r w:rsidR="00D4371F" w:rsidRPr="001C7859">
              <w:rPr>
                <w:rFonts w:asciiTheme="minorEastAsia" w:hAnsiTheme="minorEastAsia" w:hint="eastAsia"/>
                <w:sz w:val="24"/>
                <w:szCs w:val="24"/>
              </w:rPr>
              <w:t>自社で</w:t>
            </w:r>
            <w:r w:rsidRPr="001C7859">
              <w:rPr>
                <w:rFonts w:asciiTheme="minorEastAsia" w:hAnsiTheme="minorEastAsia" w:hint="eastAsia"/>
                <w:sz w:val="24"/>
                <w:szCs w:val="24"/>
              </w:rPr>
              <w:t>適切と考える運賃により試算すること。</w:t>
            </w:r>
          </w:p>
          <w:p w14:paraId="424F1D6B"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・想定運賃収入：　　　　　千円</w:t>
            </w:r>
          </w:p>
          <w:p w14:paraId="70286E8E" w14:textId="16B674FB"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・想定利用者数：　　　　　人</w:t>
            </w:r>
          </w:p>
        </w:tc>
      </w:tr>
      <w:tr w:rsidR="00905F9C" w:rsidRPr="001C7859" w14:paraId="0CC342F2" w14:textId="77777777" w:rsidTr="00905F9C">
        <w:tc>
          <w:tcPr>
            <w:tcW w:w="8702" w:type="dxa"/>
          </w:tcPr>
          <w:p w14:paraId="0654349F" w14:textId="77777777" w:rsidR="00443D5A"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t>④</w:t>
            </w:r>
            <w:r w:rsidR="001C028F" w:rsidRPr="001C7859">
              <w:rPr>
                <w:rFonts w:asciiTheme="minorEastAsia" w:hAnsiTheme="minorEastAsia" w:hint="eastAsia"/>
                <w:sz w:val="24"/>
                <w:szCs w:val="24"/>
              </w:rPr>
              <w:t>その他収入</w:t>
            </w:r>
          </w:p>
          <w:p w14:paraId="67736DDC"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・その他の収入総額</w:t>
            </w:r>
            <w:r w:rsidR="00562259" w:rsidRPr="001C7859">
              <w:rPr>
                <w:rFonts w:asciiTheme="minorEastAsia" w:hAnsiTheme="minorEastAsia" w:hint="eastAsia"/>
                <w:sz w:val="24"/>
                <w:szCs w:val="24"/>
              </w:rPr>
              <w:t xml:space="preserve">　　　　千円</w:t>
            </w:r>
          </w:p>
          <w:p w14:paraId="524A704E"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・内訳</w:t>
            </w:r>
          </w:p>
        </w:tc>
      </w:tr>
      <w:tr w:rsidR="00905F9C" w:rsidRPr="001C7859" w14:paraId="2BD1D86A" w14:textId="77777777" w:rsidTr="00905F9C">
        <w:tc>
          <w:tcPr>
            <w:tcW w:w="8702" w:type="dxa"/>
          </w:tcPr>
          <w:p w14:paraId="39EBF2E4" w14:textId="77777777" w:rsidR="00DD1C3B" w:rsidRPr="001C7859" w:rsidRDefault="003351EE" w:rsidP="005447B0">
            <w:pPr>
              <w:rPr>
                <w:rFonts w:asciiTheme="minorEastAsia" w:hAnsiTheme="minorEastAsia"/>
                <w:sz w:val="24"/>
                <w:szCs w:val="24"/>
              </w:rPr>
            </w:pPr>
            <w:r w:rsidRPr="001C7859">
              <w:rPr>
                <w:rFonts w:asciiTheme="minorEastAsia" w:hAnsiTheme="minorEastAsia" w:hint="eastAsia"/>
                <w:sz w:val="24"/>
                <w:szCs w:val="24"/>
              </w:rPr>
              <w:t>⑤</w:t>
            </w:r>
            <w:r w:rsidR="00DD1C3B" w:rsidRPr="001C7859">
              <w:rPr>
                <w:rFonts w:asciiTheme="minorEastAsia" w:hAnsiTheme="minorEastAsia" w:hint="eastAsia"/>
                <w:sz w:val="24"/>
                <w:szCs w:val="24"/>
              </w:rPr>
              <w:t>想定経常損益：　　　　　千円</w:t>
            </w:r>
          </w:p>
        </w:tc>
      </w:tr>
    </w:tbl>
    <w:p w14:paraId="37317205" w14:textId="77777777" w:rsidR="006815A8" w:rsidRDefault="006815A8" w:rsidP="00030C19">
      <w:pPr>
        <w:rPr>
          <w:rFonts w:asciiTheme="minorEastAsia" w:hAnsiTheme="minorEastAsia"/>
          <w:sz w:val="24"/>
          <w:szCs w:val="24"/>
        </w:rPr>
      </w:pPr>
    </w:p>
    <w:p w14:paraId="33C1569C" w14:textId="11BA67EC" w:rsidR="00030C19" w:rsidRPr="001C7859" w:rsidRDefault="00030C19" w:rsidP="00030C19">
      <w:pPr>
        <w:rPr>
          <w:rFonts w:asciiTheme="minorEastAsia" w:hAnsiTheme="minorEastAsia"/>
          <w:sz w:val="24"/>
          <w:szCs w:val="24"/>
        </w:rPr>
      </w:pPr>
      <w:r w:rsidRPr="001C7859">
        <w:rPr>
          <w:rFonts w:asciiTheme="minorEastAsia" w:hAnsiTheme="minorEastAsia" w:hint="eastAsia"/>
          <w:sz w:val="24"/>
          <w:szCs w:val="24"/>
        </w:rPr>
        <w:t>（</w:t>
      </w:r>
      <w:r w:rsidR="00BD25BC" w:rsidRPr="001C7859">
        <w:rPr>
          <w:rFonts w:asciiTheme="minorEastAsia" w:hAnsiTheme="minorEastAsia" w:hint="eastAsia"/>
          <w:sz w:val="24"/>
          <w:szCs w:val="24"/>
        </w:rPr>
        <w:t>２</w:t>
      </w:r>
      <w:r w:rsidRPr="001C7859">
        <w:rPr>
          <w:rFonts w:asciiTheme="minorEastAsia" w:hAnsiTheme="minorEastAsia" w:hint="eastAsia"/>
          <w:sz w:val="24"/>
          <w:szCs w:val="24"/>
        </w:rPr>
        <w:t>）</w:t>
      </w:r>
      <w:r w:rsidR="00BD25BC" w:rsidRPr="001C7859">
        <w:rPr>
          <w:rFonts w:asciiTheme="minorEastAsia" w:hAnsiTheme="minorEastAsia" w:hint="eastAsia"/>
          <w:sz w:val="24"/>
          <w:szCs w:val="24"/>
        </w:rPr>
        <w:t>実施方針に基づく路線、ダイヤ、運賃等の提案</w:t>
      </w:r>
    </w:p>
    <w:tbl>
      <w:tblPr>
        <w:tblStyle w:val="a5"/>
        <w:tblW w:w="0" w:type="auto"/>
        <w:tblLook w:val="04A0" w:firstRow="1" w:lastRow="0" w:firstColumn="1" w:lastColumn="0" w:noHBand="0" w:noVBand="1"/>
      </w:tblPr>
      <w:tblGrid>
        <w:gridCol w:w="8494"/>
      </w:tblGrid>
      <w:tr w:rsidR="00030C19" w:rsidRPr="001C7859" w14:paraId="5E1FE845" w14:textId="77777777" w:rsidTr="00490D68">
        <w:tc>
          <w:tcPr>
            <w:tcW w:w="8702" w:type="dxa"/>
          </w:tcPr>
          <w:p w14:paraId="1B2470B9" w14:textId="77777777" w:rsidR="00030C19" w:rsidRPr="001C7859" w:rsidRDefault="007C5ABE" w:rsidP="00490D68">
            <w:pPr>
              <w:rPr>
                <w:rFonts w:asciiTheme="minorEastAsia" w:hAnsiTheme="minorEastAsia"/>
                <w:sz w:val="24"/>
                <w:szCs w:val="24"/>
              </w:rPr>
            </w:pPr>
            <w:r w:rsidRPr="001C7859">
              <w:rPr>
                <w:rFonts w:asciiTheme="minorEastAsia" w:hAnsiTheme="minorEastAsia" w:hint="eastAsia"/>
                <w:sz w:val="24"/>
                <w:szCs w:val="24"/>
              </w:rPr>
              <w:t>①</w:t>
            </w:r>
            <w:r w:rsidR="00030C19" w:rsidRPr="001C7859">
              <w:rPr>
                <w:rFonts w:asciiTheme="minorEastAsia" w:hAnsiTheme="minorEastAsia" w:hint="eastAsia"/>
                <w:sz w:val="24"/>
                <w:szCs w:val="24"/>
              </w:rPr>
              <w:t>運行路線の考え方</w:t>
            </w:r>
          </w:p>
          <w:p w14:paraId="600518B6" w14:textId="77777777" w:rsidR="00030C19" w:rsidRPr="001C7859" w:rsidRDefault="00030C19" w:rsidP="00490D68">
            <w:pPr>
              <w:rPr>
                <w:rFonts w:asciiTheme="minorEastAsia" w:hAnsiTheme="minorEastAsia"/>
                <w:sz w:val="24"/>
                <w:szCs w:val="24"/>
              </w:rPr>
            </w:pPr>
          </w:p>
          <w:p w14:paraId="3E91DE1A" w14:textId="77777777" w:rsidR="00EB08DE" w:rsidRPr="001C7859" w:rsidRDefault="00EB08DE" w:rsidP="00490D68">
            <w:pPr>
              <w:rPr>
                <w:rFonts w:asciiTheme="minorEastAsia" w:hAnsiTheme="minorEastAsia"/>
                <w:sz w:val="24"/>
                <w:szCs w:val="24"/>
              </w:rPr>
            </w:pPr>
          </w:p>
          <w:p w14:paraId="7D025911" w14:textId="77777777" w:rsidR="00EB08DE" w:rsidRPr="001C7859" w:rsidRDefault="00EB08DE" w:rsidP="00490D68">
            <w:pPr>
              <w:rPr>
                <w:rFonts w:asciiTheme="minorEastAsia" w:hAnsiTheme="minorEastAsia"/>
                <w:sz w:val="24"/>
                <w:szCs w:val="24"/>
              </w:rPr>
            </w:pPr>
          </w:p>
        </w:tc>
      </w:tr>
      <w:tr w:rsidR="00EB08DE" w:rsidRPr="001C7859" w14:paraId="46B49A70" w14:textId="77777777" w:rsidTr="00490D68">
        <w:tc>
          <w:tcPr>
            <w:tcW w:w="8702" w:type="dxa"/>
          </w:tcPr>
          <w:p w14:paraId="091E8C17"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②便数（ダイヤ）の考え方</w:t>
            </w:r>
          </w:p>
          <w:p w14:paraId="73F10CD8" w14:textId="77777777" w:rsidR="00EB08DE" w:rsidRPr="001C7859" w:rsidRDefault="00EB08DE" w:rsidP="00490D68">
            <w:pPr>
              <w:rPr>
                <w:rFonts w:asciiTheme="minorEastAsia" w:hAnsiTheme="minorEastAsia"/>
                <w:sz w:val="24"/>
                <w:szCs w:val="24"/>
              </w:rPr>
            </w:pPr>
          </w:p>
          <w:p w14:paraId="0186A70B" w14:textId="77777777" w:rsidR="00EB08DE" w:rsidRPr="001C7859" w:rsidRDefault="00EB08DE" w:rsidP="00490D68">
            <w:pPr>
              <w:rPr>
                <w:rFonts w:asciiTheme="minorEastAsia" w:hAnsiTheme="minorEastAsia"/>
                <w:sz w:val="24"/>
                <w:szCs w:val="24"/>
              </w:rPr>
            </w:pPr>
          </w:p>
          <w:p w14:paraId="25C30C1E" w14:textId="77777777" w:rsidR="00EB08DE" w:rsidRPr="001C7859" w:rsidRDefault="00EB08DE" w:rsidP="00490D68">
            <w:pPr>
              <w:rPr>
                <w:rFonts w:asciiTheme="minorEastAsia" w:hAnsiTheme="minorEastAsia"/>
                <w:sz w:val="24"/>
                <w:szCs w:val="24"/>
              </w:rPr>
            </w:pPr>
          </w:p>
        </w:tc>
      </w:tr>
      <w:tr w:rsidR="00EB08DE" w:rsidRPr="001C7859" w14:paraId="53B9A30F" w14:textId="77777777" w:rsidTr="00490D68">
        <w:tc>
          <w:tcPr>
            <w:tcW w:w="8702" w:type="dxa"/>
          </w:tcPr>
          <w:p w14:paraId="1995A13B"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③運賃の考え方</w:t>
            </w:r>
          </w:p>
          <w:p w14:paraId="1C570AD6" w14:textId="77777777" w:rsidR="00EB08DE" w:rsidRPr="001C7859" w:rsidRDefault="00EB08DE" w:rsidP="00490D68">
            <w:pPr>
              <w:rPr>
                <w:rFonts w:asciiTheme="minorEastAsia" w:hAnsiTheme="minorEastAsia"/>
                <w:sz w:val="24"/>
                <w:szCs w:val="24"/>
              </w:rPr>
            </w:pPr>
          </w:p>
          <w:p w14:paraId="52476246" w14:textId="77777777" w:rsidR="00EB08DE" w:rsidRPr="001C7859" w:rsidRDefault="00EB08DE" w:rsidP="00490D68">
            <w:pPr>
              <w:rPr>
                <w:rFonts w:asciiTheme="minorEastAsia" w:hAnsiTheme="minorEastAsia"/>
                <w:sz w:val="24"/>
                <w:szCs w:val="24"/>
              </w:rPr>
            </w:pPr>
          </w:p>
          <w:p w14:paraId="1791E98E" w14:textId="77777777" w:rsidR="00EB08DE" w:rsidRPr="001C7859" w:rsidRDefault="00EB08DE" w:rsidP="00490D68">
            <w:pPr>
              <w:rPr>
                <w:rFonts w:asciiTheme="minorEastAsia" w:hAnsiTheme="minorEastAsia"/>
                <w:sz w:val="24"/>
                <w:szCs w:val="24"/>
              </w:rPr>
            </w:pPr>
          </w:p>
        </w:tc>
      </w:tr>
      <w:tr w:rsidR="00DA7CA6" w:rsidRPr="001C7859" w14:paraId="5C9B5813" w14:textId="77777777" w:rsidTr="00490D68">
        <w:tc>
          <w:tcPr>
            <w:tcW w:w="8702" w:type="dxa"/>
          </w:tcPr>
          <w:p w14:paraId="13B15250" w14:textId="77777777" w:rsidR="00DA7CA6" w:rsidRPr="001C7859" w:rsidRDefault="00DA7CA6" w:rsidP="00490D68">
            <w:pPr>
              <w:rPr>
                <w:rFonts w:asciiTheme="minorEastAsia" w:hAnsiTheme="minorEastAsia"/>
                <w:sz w:val="24"/>
                <w:szCs w:val="24"/>
              </w:rPr>
            </w:pPr>
            <w:r w:rsidRPr="001C7859">
              <w:rPr>
                <w:rFonts w:asciiTheme="minorEastAsia" w:hAnsiTheme="minorEastAsia" w:hint="eastAsia"/>
                <w:sz w:val="24"/>
                <w:szCs w:val="24"/>
              </w:rPr>
              <w:t>④その他の内容</w:t>
            </w:r>
            <w:r w:rsidR="00DA172B" w:rsidRPr="001C7859">
              <w:rPr>
                <w:rFonts w:asciiTheme="minorEastAsia" w:hAnsiTheme="minorEastAsia" w:hint="eastAsia"/>
                <w:sz w:val="24"/>
                <w:szCs w:val="24"/>
              </w:rPr>
              <w:t>（利用者を増加させるための考え）</w:t>
            </w:r>
          </w:p>
          <w:p w14:paraId="14AF9511" w14:textId="77777777" w:rsidR="00DA172B" w:rsidRPr="001C7859" w:rsidRDefault="00DA172B" w:rsidP="00490D68">
            <w:pPr>
              <w:rPr>
                <w:rFonts w:asciiTheme="minorEastAsia" w:hAnsiTheme="minorEastAsia"/>
                <w:sz w:val="24"/>
                <w:szCs w:val="24"/>
              </w:rPr>
            </w:pPr>
          </w:p>
          <w:p w14:paraId="2EF66406" w14:textId="77777777" w:rsidR="00DA172B" w:rsidRPr="001C7859" w:rsidRDefault="00DA172B" w:rsidP="00490D68">
            <w:pPr>
              <w:rPr>
                <w:rFonts w:asciiTheme="minorEastAsia" w:hAnsiTheme="minorEastAsia"/>
                <w:sz w:val="24"/>
                <w:szCs w:val="24"/>
              </w:rPr>
            </w:pPr>
          </w:p>
          <w:p w14:paraId="3D681285" w14:textId="77777777" w:rsidR="00DA172B" w:rsidRPr="001C7859" w:rsidRDefault="00DA172B" w:rsidP="00490D68">
            <w:pPr>
              <w:rPr>
                <w:rFonts w:asciiTheme="minorEastAsia" w:hAnsiTheme="minorEastAsia"/>
                <w:sz w:val="24"/>
                <w:szCs w:val="24"/>
              </w:rPr>
            </w:pPr>
          </w:p>
        </w:tc>
      </w:tr>
    </w:tbl>
    <w:p w14:paraId="530243A4" w14:textId="530D6252" w:rsidR="00EB08DE" w:rsidRPr="001C7859" w:rsidRDefault="002F1042" w:rsidP="00DD7558">
      <w:pPr>
        <w:ind w:left="240" w:hangingChars="100" w:hanging="240"/>
        <w:rPr>
          <w:rFonts w:asciiTheme="minorEastAsia" w:hAnsiTheme="minorEastAsia"/>
          <w:sz w:val="24"/>
          <w:szCs w:val="24"/>
        </w:rPr>
      </w:pPr>
      <w:r w:rsidRPr="001C7859">
        <w:rPr>
          <w:rFonts w:asciiTheme="minorEastAsia" w:hAnsiTheme="minorEastAsia" w:hint="eastAsia"/>
          <w:sz w:val="24"/>
          <w:szCs w:val="24"/>
        </w:rPr>
        <w:t>※運行路線図、</w:t>
      </w:r>
      <w:r w:rsidR="00EB08DE" w:rsidRPr="001C7859">
        <w:rPr>
          <w:rFonts w:asciiTheme="minorEastAsia" w:hAnsiTheme="minorEastAsia" w:hint="eastAsia"/>
          <w:sz w:val="24"/>
          <w:szCs w:val="24"/>
        </w:rPr>
        <w:t>便数</w:t>
      </w:r>
      <w:r w:rsidR="003C4635" w:rsidRPr="001C7859">
        <w:rPr>
          <w:rFonts w:asciiTheme="minorEastAsia" w:hAnsiTheme="minorEastAsia" w:hint="eastAsia"/>
          <w:sz w:val="24"/>
          <w:szCs w:val="24"/>
        </w:rPr>
        <w:t>、</w:t>
      </w:r>
      <w:r w:rsidRPr="001C7859">
        <w:rPr>
          <w:rFonts w:asciiTheme="minorEastAsia" w:hAnsiTheme="minorEastAsia" w:hint="eastAsia"/>
          <w:sz w:val="24"/>
          <w:szCs w:val="24"/>
        </w:rPr>
        <w:t>ダイヤ</w:t>
      </w:r>
      <w:r w:rsidR="00EB08DE" w:rsidRPr="001C7859">
        <w:rPr>
          <w:rFonts w:asciiTheme="minorEastAsia" w:hAnsiTheme="minorEastAsia" w:hint="eastAsia"/>
          <w:sz w:val="24"/>
          <w:szCs w:val="24"/>
        </w:rPr>
        <w:t>、</w:t>
      </w:r>
      <w:r w:rsidRPr="001C7859">
        <w:rPr>
          <w:rFonts w:asciiTheme="minorEastAsia" w:hAnsiTheme="minorEastAsia" w:hint="eastAsia"/>
          <w:sz w:val="24"/>
          <w:szCs w:val="24"/>
        </w:rPr>
        <w:t>運賃表に関しては別途資料を作成して添付すること。</w:t>
      </w:r>
      <w:r w:rsidR="00EB08DE" w:rsidRPr="001C7859">
        <w:rPr>
          <w:rFonts w:asciiTheme="minorEastAsia" w:hAnsiTheme="minorEastAsia" w:hint="eastAsia"/>
          <w:sz w:val="24"/>
          <w:szCs w:val="24"/>
        </w:rPr>
        <w:t>（バス停の位置は、運行路線図の運行経路図上に記載。）</w:t>
      </w:r>
    </w:p>
    <w:p w14:paraId="18E9D667" w14:textId="77777777" w:rsidR="002F1042" w:rsidRPr="001C7859" w:rsidRDefault="00EB08DE" w:rsidP="00EB08DE">
      <w:pPr>
        <w:ind w:left="240" w:hangingChars="100" w:hanging="240"/>
        <w:rPr>
          <w:rFonts w:asciiTheme="minorEastAsia" w:hAnsiTheme="minorEastAsia"/>
          <w:sz w:val="24"/>
          <w:szCs w:val="24"/>
        </w:rPr>
      </w:pPr>
      <w:r w:rsidRPr="001C7859">
        <w:rPr>
          <w:rFonts w:asciiTheme="minorEastAsia" w:hAnsiTheme="minorEastAsia" w:hint="eastAsia"/>
          <w:sz w:val="24"/>
          <w:szCs w:val="24"/>
        </w:rPr>
        <w:t>※</w:t>
      </w:r>
      <w:r w:rsidR="002F1042" w:rsidRPr="001C7859">
        <w:rPr>
          <w:rFonts w:asciiTheme="minorEastAsia" w:hAnsiTheme="minorEastAsia" w:hint="eastAsia"/>
          <w:sz w:val="24"/>
          <w:szCs w:val="24"/>
        </w:rPr>
        <w:t>運行路線図は運行方向がわかるよう作図し、起終点、路線延長がわかるよう作成すること。</w:t>
      </w:r>
    </w:p>
    <w:p w14:paraId="4AF9702C" w14:textId="5954C78B" w:rsidR="00DA7CA6" w:rsidRDefault="00DA7CA6" w:rsidP="001C7859">
      <w:pPr>
        <w:widowControl/>
        <w:jc w:val="left"/>
        <w:rPr>
          <w:rFonts w:asciiTheme="minorEastAsia" w:hAnsiTheme="minorEastAsia"/>
          <w:sz w:val="24"/>
          <w:szCs w:val="24"/>
        </w:rPr>
      </w:pPr>
    </w:p>
    <w:p w14:paraId="24780A6C" w14:textId="2C348C6E" w:rsidR="00481967" w:rsidRDefault="00481967" w:rsidP="001C7859">
      <w:pPr>
        <w:widowControl/>
        <w:jc w:val="left"/>
        <w:rPr>
          <w:rFonts w:asciiTheme="minorEastAsia" w:hAnsiTheme="minorEastAsia"/>
          <w:sz w:val="24"/>
          <w:szCs w:val="24"/>
        </w:rPr>
      </w:pPr>
    </w:p>
    <w:p w14:paraId="76FC1E77" w14:textId="77777777" w:rsidR="00481967" w:rsidRPr="001C7859" w:rsidRDefault="00481967" w:rsidP="001C7859">
      <w:pPr>
        <w:widowControl/>
        <w:jc w:val="left"/>
        <w:rPr>
          <w:rFonts w:asciiTheme="minorEastAsia" w:hAnsiTheme="minorEastAsia"/>
          <w:sz w:val="24"/>
          <w:szCs w:val="24"/>
        </w:rPr>
      </w:pPr>
    </w:p>
    <w:p w14:paraId="003B09A6" w14:textId="77777777" w:rsidR="00DA7CA6" w:rsidRPr="001C7859" w:rsidRDefault="00DA7CA6" w:rsidP="00DA7CA6">
      <w:pPr>
        <w:rPr>
          <w:rFonts w:asciiTheme="minorEastAsia" w:hAnsiTheme="minorEastAsia"/>
          <w:sz w:val="24"/>
          <w:szCs w:val="24"/>
        </w:rPr>
      </w:pPr>
      <w:r w:rsidRPr="001C7859">
        <w:rPr>
          <w:rFonts w:asciiTheme="minorEastAsia" w:hAnsiTheme="minorEastAsia" w:hint="eastAsia"/>
          <w:sz w:val="24"/>
          <w:szCs w:val="24"/>
        </w:rPr>
        <w:lastRenderedPageBreak/>
        <w:t>（</w:t>
      </w:r>
      <w:r w:rsidR="000B3C34" w:rsidRPr="001C7859">
        <w:rPr>
          <w:rFonts w:asciiTheme="minorEastAsia" w:hAnsiTheme="minorEastAsia" w:hint="eastAsia"/>
          <w:sz w:val="24"/>
          <w:szCs w:val="24"/>
        </w:rPr>
        <w:t>３</w:t>
      </w:r>
      <w:r w:rsidRPr="001C7859">
        <w:rPr>
          <w:rFonts w:asciiTheme="minorEastAsia" w:hAnsiTheme="minorEastAsia" w:hint="eastAsia"/>
          <w:sz w:val="24"/>
          <w:szCs w:val="24"/>
        </w:rPr>
        <w:t>）サービス向上に関すること</w:t>
      </w:r>
    </w:p>
    <w:tbl>
      <w:tblPr>
        <w:tblStyle w:val="a5"/>
        <w:tblW w:w="0" w:type="auto"/>
        <w:tblLook w:val="04A0" w:firstRow="1" w:lastRow="0" w:firstColumn="1" w:lastColumn="0" w:noHBand="0" w:noVBand="1"/>
      </w:tblPr>
      <w:tblGrid>
        <w:gridCol w:w="8494"/>
      </w:tblGrid>
      <w:tr w:rsidR="00DA7CA6" w:rsidRPr="001C7859" w14:paraId="06DE9F9E" w14:textId="77777777" w:rsidTr="003F34D0">
        <w:tc>
          <w:tcPr>
            <w:tcW w:w="8702" w:type="dxa"/>
          </w:tcPr>
          <w:p w14:paraId="73EDDA5A"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①ICカード（ICOCA）等の使用の可否：</w:t>
            </w:r>
          </w:p>
        </w:tc>
      </w:tr>
      <w:tr w:rsidR="00DA7CA6" w:rsidRPr="001C7859" w14:paraId="560DD53C" w14:textId="77777777" w:rsidTr="003F34D0">
        <w:tc>
          <w:tcPr>
            <w:tcW w:w="8702" w:type="dxa"/>
          </w:tcPr>
          <w:p w14:paraId="259E2812"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②利用促進の創意工夫の提案</w:t>
            </w:r>
          </w:p>
          <w:p w14:paraId="3F7412CE" w14:textId="77777777" w:rsidR="00DA7CA6" w:rsidRPr="001C7859" w:rsidRDefault="00DA7CA6" w:rsidP="003F34D0">
            <w:pPr>
              <w:rPr>
                <w:rFonts w:asciiTheme="minorEastAsia" w:hAnsiTheme="minorEastAsia"/>
                <w:sz w:val="24"/>
                <w:szCs w:val="24"/>
              </w:rPr>
            </w:pPr>
          </w:p>
          <w:p w14:paraId="630241A0" w14:textId="77777777" w:rsidR="00DA7CA6" w:rsidRPr="001C7859" w:rsidRDefault="00DA7CA6" w:rsidP="003F34D0">
            <w:pPr>
              <w:rPr>
                <w:rFonts w:asciiTheme="minorEastAsia" w:hAnsiTheme="minorEastAsia"/>
                <w:sz w:val="24"/>
                <w:szCs w:val="24"/>
              </w:rPr>
            </w:pPr>
          </w:p>
          <w:p w14:paraId="689C7A54" w14:textId="77777777" w:rsidR="00DA7CA6" w:rsidRPr="001C7859" w:rsidRDefault="00DA7CA6" w:rsidP="003F34D0">
            <w:pPr>
              <w:rPr>
                <w:rFonts w:asciiTheme="minorEastAsia" w:hAnsiTheme="minorEastAsia"/>
                <w:sz w:val="24"/>
                <w:szCs w:val="24"/>
              </w:rPr>
            </w:pPr>
          </w:p>
        </w:tc>
      </w:tr>
    </w:tbl>
    <w:p w14:paraId="6BBA4E23" w14:textId="77777777" w:rsidR="00EB08DE" w:rsidRPr="001C7859" w:rsidRDefault="00EB08DE" w:rsidP="00321C28">
      <w:pPr>
        <w:rPr>
          <w:rFonts w:asciiTheme="minorEastAsia" w:hAnsiTheme="minorEastAsia"/>
          <w:sz w:val="24"/>
          <w:szCs w:val="24"/>
        </w:rPr>
      </w:pPr>
    </w:p>
    <w:p w14:paraId="655491C5" w14:textId="7FB0EF3D" w:rsidR="00F72A93" w:rsidRPr="001C7859" w:rsidRDefault="00F72A93" w:rsidP="00F72A93">
      <w:pPr>
        <w:rPr>
          <w:rFonts w:asciiTheme="minorEastAsia" w:hAnsiTheme="minorEastAsia"/>
          <w:sz w:val="24"/>
          <w:szCs w:val="24"/>
        </w:rPr>
      </w:pPr>
      <w:r w:rsidRPr="001C7859">
        <w:rPr>
          <w:rFonts w:asciiTheme="minorEastAsia" w:hAnsiTheme="minorEastAsia" w:hint="eastAsia"/>
          <w:sz w:val="24"/>
          <w:szCs w:val="24"/>
        </w:rPr>
        <w:t>（</w:t>
      </w:r>
      <w:r w:rsidR="000B3C34" w:rsidRPr="001C7859">
        <w:rPr>
          <w:rFonts w:asciiTheme="minorEastAsia" w:hAnsiTheme="minorEastAsia" w:hint="eastAsia"/>
          <w:sz w:val="24"/>
          <w:szCs w:val="24"/>
        </w:rPr>
        <w:t>４</w:t>
      </w:r>
      <w:r w:rsidRPr="001C7859">
        <w:rPr>
          <w:rFonts w:asciiTheme="minorEastAsia" w:hAnsiTheme="minorEastAsia" w:hint="eastAsia"/>
          <w:sz w:val="24"/>
          <w:szCs w:val="24"/>
        </w:rPr>
        <w:t>）提案内容のうち地方公共団体に求める負担に関すること</w:t>
      </w:r>
    </w:p>
    <w:tbl>
      <w:tblPr>
        <w:tblStyle w:val="a5"/>
        <w:tblW w:w="0" w:type="auto"/>
        <w:tblLook w:val="04A0" w:firstRow="1" w:lastRow="0" w:firstColumn="1" w:lastColumn="0" w:noHBand="0" w:noVBand="1"/>
      </w:tblPr>
      <w:tblGrid>
        <w:gridCol w:w="8494"/>
      </w:tblGrid>
      <w:tr w:rsidR="00F72A93" w:rsidRPr="001C7859" w14:paraId="529D23BB" w14:textId="77777777" w:rsidTr="00F72A93">
        <w:tc>
          <w:tcPr>
            <w:tcW w:w="8702" w:type="dxa"/>
          </w:tcPr>
          <w:p w14:paraId="7869128C" w14:textId="77777777" w:rsidR="00F72A93" w:rsidRPr="001C7859" w:rsidRDefault="00F72A93" w:rsidP="00321C28">
            <w:pPr>
              <w:rPr>
                <w:rFonts w:asciiTheme="minorEastAsia" w:hAnsiTheme="minorEastAsia"/>
                <w:sz w:val="24"/>
                <w:szCs w:val="24"/>
              </w:rPr>
            </w:pPr>
          </w:p>
          <w:p w14:paraId="71F978D8" w14:textId="77777777" w:rsidR="00F72A93" w:rsidRPr="001C7859" w:rsidRDefault="00F72A93" w:rsidP="00321C28">
            <w:pPr>
              <w:rPr>
                <w:rFonts w:asciiTheme="minorEastAsia" w:hAnsiTheme="minorEastAsia"/>
                <w:sz w:val="24"/>
                <w:szCs w:val="24"/>
              </w:rPr>
            </w:pPr>
          </w:p>
          <w:p w14:paraId="0A9DFD91" w14:textId="77777777" w:rsidR="00F72A93" w:rsidRPr="001C7859" w:rsidRDefault="00F72A93" w:rsidP="00321C28">
            <w:pPr>
              <w:rPr>
                <w:rFonts w:asciiTheme="minorEastAsia" w:hAnsiTheme="minorEastAsia"/>
                <w:sz w:val="24"/>
                <w:szCs w:val="24"/>
              </w:rPr>
            </w:pPr>
          </w:p>
          <w:p w14:paraId="6A156A55" w14:textId="7F7F36D0" w:rsidR="00F72A93" w:rsidRPr="001C7859" w:rsidRDefault="00F72A93" w:rsidP="00321C28">
            <w:pPr>
              <w:rPr>
                <w:rFonts w:asciiTheme="minorEastAsia" w:hAnsiTheme="minorEastAsia"/>
                <w:sz w:val="24"/>
                <w:szCs w:val="24"/>
              </w:rPr>
            </w:pPr>
          </w:p>
        </w:tc>
      </w:tr>
    </w:tbl>
    <w:p w14:paraId="0A239B46" w14:textId="4BC8DA55" w:rsidR="00EB08DE" w:rsidRDefault="00EB08DE" w:rsidP="00321C28">
      <w:pPr>
        <w:rPr>
          <w:rFonts w:asciiTheme="minorEastAsia" w:hAnsiTheme="minorEastAsia"/>
          <w:sz w:val="24"/>
          <w:szCs w:val="24"/>
        </w:rPr>
      </w:pPr>
      <w:r w:rsidRPr="001C7859">
        <w:rPr>
          <w:rFonts w:asciiTheme="minorEastAsia" w:hAnsiTheme="minorEastAsia" w:hint="eastAsia"/>
          <w:sz w:val="24"/>
          <w:szCs w:val="24"/>
        </w:rPr>
        <w:t>※実施方針に記載している地方公共団体に求める負担・支援ついては、その金額を記載。その他、地方公共団体に求める負担・支援については、その事項及び金額を記載。</w:t>
      </w:r>
    </w:p>
    <w:p w14:paraId="46C409A5" w14:textId="77777777" w:rsidR="001C7859" w:rsidRPr="001C7859" w:rsidRDefault="001C7859" w:rsidP="00321C28">
      <w:pPr>
        <w:rPr>
          <w:rFonts w:asciiTheme="minorEastAsia" w:hAnsiTheme="minorEastAsia"/>
          <w:sz w:val="24"/>
          <w:szCs w:val="24"/>
        </w:rPr>
      </w:pPr>
    </w:p>
    <w:p w14:paraId="4EBB6298" w14:textId="5DB2C734" w:rsidR="00D77801" w:rsidRPr="001C7859" w:rsidRDefault="007D6D9B" w:rsidP="00D77801">
      <w:pPr>
        <w:rPr>
          <w:rFonts w:asciiTheme="minorEastAsia" w:hAnsiTheme="minorEastAsia"/>
          <w:sz w:val="24"/>
          <w:szCs w:val="24"/>
        </w:rPr>
      </w:pPr>
      <w:r w:rsidRPr="001C7859">
        <w:rPr>
          <w:rFonts w:asciiTheme="minorEastAsia" w:hAnsiTheme="minorEastAsia" w:hint="eastAsia"/>
          <w:sz w:val="24"/>
          <w:szCs w:val="24"/>
        </w:rPr>
        <w:t>７</w:t>
      </w:r>
      <w:r w:rsidR="00D77801" w:rsidRPr="001C7859">
        <w:rPr>
          <w:rFonts w:asciiTheme="minorEastAsia" w:hAnsiTheme="minorEastAsia" w:hint="eastAsia"/>
          <w:sz w:val="24"/>
          <w:szCs w:val="24"/>
        </w:rPr>
        <w:t>．事業実施に向けての意欲</w:t>
      </w:r>
    </w:p>
    <w:tbl>
      <w:tblPr>
        <w:tblStyle w:val="a5"/>
        <w:tblW w:w="0" w:type="auto"/>
        <w:tblLook w:val="04A0" w:firstRow="1" w:lastRow="0" w:firstColumn="1" w:lastColumn="0" w:noHBand="0" w:noVBand="1"/>
      </w:tblPr>
      <w:tblGrid>
        <w:gridCol w:w="8494"/>
      </w:tblGrid>
      <w:tr w:rsidR="00D77801" w:rsidRPr="001C7859" w14:paraId="635FA174" w14:textId="77777777" w:rsidTr="00D77801">
        <w:tc>
          <w:tcPr>
            <w:tcW w:w="8702" w:type="dxa"/>
          </w:tcPr>
          <w:p w14:paraId="05C248EC" w14:textId="77777777" w:rsidR="00D77801" w:rsidRPr="001C7859" w:rsidRDefault="00D77801" w:rsidP="00321C28">
            <w:pPr>
              <w:rPr>
                <w:rFonts w:asciiTheme="minorEastAsia" w:hAnsiTheme="minorEastAsia"/>
                <w:sz w:val="24"/>
                <w:szCs w:val="24"/>
              </w:rPr>
            </w:pPr>
          </w:p>
          <w:p w14:paraId="09744833" w14:textId="77777777" w:rsidR="00547C46" w:rsidRPr="001C7859" w:rsidRDefault="00547C46" w:rsidP="00321C28">
            <w:pPr>
              <w:rPr>
                <w:rFonts w:asciiTheme="minorEastAsia" w:hAnsiTheme="minorEastAsia"/>
                <w:sz w:val="24"/>
                <w:szCs w:val="24"/>
              </w:rPr>
            </w:pPr>
          </w:p>
          <w:p w14:paraId="4D02846C" w14:textId="77777777" w:rsidR="00547C46" w:rsidRPr="001C7859" w:rsidRDefault="00547C46" w:rsidP="00321C28">
            <w:pPr>
              <w:rPr>
                <w:rFonts w:asciiTheme="minorEastAsia" w:hAnsiTheme="minorEastAsia"/>
                <w:sz w:val="24"/>
                <w:szCs w:val="24"/>
              </w:rPr>
            </w:pPr>
          </w:p>
          <w:p w14:paraId="749F1067" w14:textId="77777777" w:rsidR="00547C46" w:rsidRPr="001C7859" w:rsidRDefault="00547C46" w:rsidP="00321C28">
            <w:pPr>
              <w:rPr>
                <w:rFonts w:asciiTheme="minorEastAsia" w:hAnsiTheme="minorEastAsia"/>
                <w:sz w:val="24"/>
                <w:szCs w:val="24"/>
              </w:rPr>
            </w:pPr>
          </w:p>
          <w:p w14:paraId="15453236" w14:textId="77777777" w:rsidR="00D77801" w:rsidRPr="001C7859" w:rsidRDefault="00D77801" w:rsidP="00321C28">
            <w:pPr>
              <w:rPr>
                <w:rFonts w:asciiTheme="minorEastAsia" w:hAnsiTheme="minorEastAsia"/>
                <w:sz w:val="24"/>
                <w:szCs w:val="24"/>
              </w:rPr>
            </w:pPr>
          </w:p>
          <w:p w14:paraId="1AA3FF96" w14:textId="77777777" w:rsidR="00DA7CA6" w:rsidRPr="001C7859" w:rsidRDefault="00DA7CA6" w:rsidP="00321C28">
            <w:pPr>
              <w:rPr>
                <w:rFonts w:asciiTheme="minorEastAsia" w:hAnsiTheme="minorEastAsia"/>
                <w:sz w:val="24"/>
                <w:szCs w:val="24"/>
              </w:rPr>
            </w:pPr>
          </w:p>
          <w:p w14:paraId="2090D94A" w14:textId="77777777" w:rsidR="00D77801" w:rsidRPr="001C7859" w:rsidRDefault="00D77801" w:rsidP="00321C28">
            <w:pPr>
              <w:rPr>
                <w:rFonts w:asciiTheme="minorEastAsia" w:hAnsiTheme="minorEastAsia"/>
                <w:sz w:val="24"/>
                <w:szCs w:val="24"/>
              </w:rPr>
            </w:pPr>
          </w:p>
          <w:p w14:paraId="6FEC9D68" w14:textId="77777777" w:rsidR="00D77801" w:rsidRPr="001C7859" w:rsidRDefault="00D77801" w:rsidP="00321C28">
            <w:pPr>
              <w:rPr>
                <w:rFonts w:asciiTheme="minorEastAsia" w:hAnsiTheme="minorEastAsia"/>
                <w:sz w:val="24"/>
                <w:szCs w:val="24"/>
              </w:rPr>
            </w:pPr>
          </w:p>
        </w:tc>
      </w:tr>
    </w:tbl>
    <w:p w14:paraId="41CA8D37" w14:textId="2D1ED5AB" w:rsidR="00BD25BC" w:rsidRPr="001C7859" w:rsidRDefault="00BD25BC" w:rsidP="00321C28">
      <w:pPr>
        <w:rPr>
          <w:rFonts w:asciiTheme="minorEastAsia" w:hAnsiTheme="minorEastAsia"/>
          <w:sz w:val="24"/>
          <w:szCs w:val="24"/>
        </w:rPr>
      </w:pPr>
    </w:p>
    <w:p w14:paraId="1298419D" w14:textId="77777777" w:rsidR="00547C46"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【企画提案書作成にあたっての留意点】</w:t>
      </w:r>
    </w:p>
    <w:p w14:paraId="7619D436" w14:textId="77777777"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①記述内容に合わせ、記載欄の大きさを</w:t>
      </w:r>
      <w:r w:rsidR="005447B0" w:rsidRPr="001C7859">
        <w:rPr>
          <w:rFonts w:asciiTheme="minorEastAsia" w:hAnsiTheme="minorEastAsia" w:hint="eastAsia"/>
          <w:sz w:val="24"/>
          <w:szCs w:val="24"/>
        </w:rPr>
        <w:t>適宜</w:t>
      </w:r>
      <w:r w:rsidRPr="001C7859">
        <w:rPr>
          <w:rFonts w:asciiTheme="minorEastAsia" w:hAnsiTheme="minorEastAsia" w:hint="eastAsia"/>
          <w:sz w:val="24"/>
          <w:szCs w:val="24"/>
        </w:rPr>
        <w:t>変更</w:t>
      </w:r>
      <w:r w:rsidR="005447B0" w:rsidRPr="001C7859">
        <w:rPr>
          <w:rFonts w:asciiTheme="minorEastAsia" w:hAnsiTheme="minorEastAsia" w:hint="eastAsia"/>
          <w:sz w:val="24"/>
          <w:szCs w:val="24"/>
        </w:rPr>
        <w:t>すること</w:t>
      </w:r>
      <w:r w:rsidRPr="001C7859">
        <w:rPr>
          <w:rFonts w:asciiTheme="minorEastAsia" w:hAnsiTheme="minorEastAsia" w:hint="eastAsia"/>
          <w:sz w:val="24"/>
          <w:szCs w:val="24"/>
        </w:rPr>
        <w:t>。</w:t>
      </w:r>
    </w:p>
    <w:p w14:paraId="57EF13F3" w14:textId="03FF2335"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②企画提案の根拠となる資料を添付すること。</w:t>
      </w:r>
    </w:p>
    <w:p w14:paraId="6DF65BA7" w14:textId="49E301E3" w:rsidR="00DE6977" w:rsidRPr="001C7859" w:rsidRDefault="00DE6977" w:rsidP="00321C28">
      <w:pPr>
        <w:rPr>
          <w:rFonts w:asciiTheme="minorEastAsia" w:hAnsiTheme="minorEastAsia"/>
          <w:sz w:val="24"/>
          <w:szCs w:val="24"/>
        </w:rPr>
      </w:pPr>
    </w:p>
    <w:p w14:paraId="24CC426D" w14:textId="5F1B1763" w:rsidR="00DE6977" w:rsidRPr="001C7859" w:rsidRDefault="00DE6977" w:rsidP="00321C28">
      <w:pPr>
        <w:rPr>
          <w:rFonts w:asciiTheme="minorEastAsia" w:hAnsiTheme="minorEastAsia"/>
          <w:sz w:val="24"/>
          <w:szCs w:val="24"/>
        </w:rPr>
      </w:pPr>
    </w:p>
    <w:p w14:paraId="2D5D076F" w14:textId="1E420593" w:rsidR="00DE6977" w:rsidRPr="001C7859" w:rsidRDefault="00DE6977">
      <w:pPr>
        <w:widowControl/>
        <w:jc w:val="left"/>
        <w:rPr>
          <w:rFonts w:asciiTheme="minorEastAsia" w:hAnsiTheme="minorEastAsia"/>
          <w:sz w:val="24"/>
          <w:szCs w:val="24"/>
        </w:rPr>
      </w:pPr>
    </w:p>
    <w:sectPr w:rsidR="00DE6977" w:rsidRPr="001C7859" w:rsidSect="00DA40FB">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21CE" w14:textId="77777777" w:rsidR="00DB16BF" w:rsidRDefault="00DB16BF" w:rsidP="0097779C">
      <w:r>
        <w:separator/>
      </w:r>
    </w:p>
  </w:endnote>
  <w:endnote w:type="continuationSeparator" w:id="0">
    <w:p w14:paraId="2B966EDB" w14:textId="77777777" w:rsidR="00DB16BF" w:rsidRDefault="00DB16BF"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65164"/>
      <w:docPartObj>
        <w:docPartGallery w:val="Page Numbers (Bottom of Page)"/>
        <w:docPartUnique/>
      </w:docPartObj>
    </w:sdtPr>
    <w:sdtEndPr/>
    <w:sdtContent>
      <w:p w14:paraId="7133D17C" w14:textId="0AD1A503" w:rsidR="0033749F" w:rsidRDefault="0033749F">
        <w:pPr>
          <w:pStyle w:val="a9"/>
          <w:jc w:val="center"/>
        </w:pPr>
        <w:r>
          <w:fldChar w:fldCharType="begin"/>
        </w:r>
        <w:r>
          <w:instrText>PAGE   \* MERGEFORMAT</w:instrText>
        </w:r>
        <w:r>
          <w:fldChar w:fldCharType="separate"/>
        </w:r>
        <w:r w:rsidR="00B93C35" w:rsidRPr="00B93C35">
          <w:rPr>
            <w:noProof/>
            <w:lang w:val="ja-JP"/>
          </w:rPr>
          <w:t>3</w:t>
        </w:r>
        <w:r>
          <w:fldChar w:fldCharType="end"/>
        </w:r>
      </w:p>
    </w:sdtContent>
  </w:sdt>
  <w:p w14:paraId="4204B8D7" w14:textId="77777777" w:rsidR="0033749F" w:rsidRDefault="003374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46F7" w14:textId="77777777" w:rsidR="00DB16BF" w:rsidRDefault="00DB16BF" w:rsidP="0097779C">
      <w:r>
        <w:separator/>
      </w:r>
    </w:p>
  </w:footnote>
  <w:footnote w:type="continuationSeparator" w:id="0">
    <w:p w14:paraId="2276340A" w14:textId="77777777" w:rsidR="00DB16BF" w:rsidRDefault="00DB16BF"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21017006">
    <w:abstractNumId w:val="0"/>
  </w:num>
  <w:num w:numId="2" w16cid:durableId="1105613004">
    <w:abstractNumId w:val="1"/>
  </w:num>
  <w:num w:numId="3" w16cid:durableId="263652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1C7859"/>
    <w:rsid w:val="002334C8"/>
    <w:rsid w:val="002447B4"/>
    <w:rsid w:val="002541A9"/>
    <w:rsid w:val="002846FD"/>
    <w:rsid w:val="002A14DE"/>
    <w:rsid w:val="002A6C7D"/>
    <w:rsid w:val="002A7E22"/>
    <w:rsid w:val="002B1BC6"/>
    <w:rsid w:val="002C132E"/>
    <w:rsid w:val="002D2143"/>
    <w:rsid w:val="002D7A33"/>
    <w:rsid w:val="002F1042"/>
    <w:rsid w:val="003007C5"/>
    <w:rsid w:val="0031376C"/>
    <w:rsid w:val="00321C28"/>
    <w:rsid w:val="003351EE"/>
    <w:rsid w:val="0033749F"/>
    <w:rsid w:val="00340D18"/>
    <w:rsid w:val="00345AF7"/>
    <w:rsid w:val="0035664C"/>
    <w:rsid w:val="00367274"/>
    <w:rsid w:val="003910C2"/>
    <w:rsid w:val="0039436B"/>
    <w:rsid w:val="003A1D24"/>
    <w:rsid w:val="003B6429"/>
    <w:rsid w:val="003C4635"/>
    <w:rsid w:val="003D37DC"/>
    <w:rsid w:val="003E4F69"/>
    <w:rsid w:val="003E797A"/>
    <w:rsid w:val="00442D22"/>
    <w:rsid w:val="00443D5A"/>
    <w:rsid w:val="00481967"/>
    <w:rsid w:val="004905C8"/>
    <w:rsid w:val="00497EDD"/>
    <w:rsid w:val="004B7B4E"/>
    <w:rsid w:val="004D2084"/>
    <w:rsid w:val="004E50E2"/>
    <w:rsid w:val="005219DC"/>
    <w:rsid w:val="00535D01"/>
    <w:rsid w:val="005447B0"/>
    <w:rsid w:val="00547C46"/>
    <w:rsid w:val="00562259"/>
    <w:rsid w:val="0057052D"/>
    <w:rsid w:val="00571660"/>
    <w:rsid w:val="005739DC"/>
    <w:rsid w:val="00573CD1"/>
    <w:rsid w:val="00582C21"/>
    <w:rsid w:val="005953F9"/>
    <w:rsid w:val="005A0802"/>
    <w:rsid w:val="005C399F"/>
    <w:rsid w:val="005C3DB3"/>
    <w:rsid w:val="005E5E8C"/>
    <w:rsid w:val="005E6AF7"/>
    <w:rsid w:val="00624384"/>
    <w:rsid w:val="006527E9"/>
    <w:rsid w:val="00657F4D"/>
    <w:rsid w:val="00664ACD"/>
    <w:rsid w:val="00674B84"/>
    <w:rsid w:val="006815A8"/>
    <w:rsid w:val="00682B89"/>
    <w:rsid w:val="0068338A"/>
    <w:rsid w:val="0068706B"/>
    <w:rsid w:val="006958A1"/>
    <w:rsid w:val="006C0FFE"/>
    <w:rsid w:val="006F6AC5"/>
    <w:rsid w:val="00713A82"/>
    <w:rsid w:val="00743F87"/>
    <w:rsid w:val="0074726E"/>
    <w:rsid w:val="00770D29"/>
    <w:rsid w:val="007C4F78"/>
    <w:rsid w:val="007C5ABE"/>
    <w:rsid w:val="007C776A"/>
    <w:rsid w:val="007D6D9B"/>
    <w:rsid w:val="00835218"/>
    <w:rsid w:val="00860C7E"/>
    <w:rsid w:val="008723F6"/>
    <w:rsid w:val="00893FEE"/>
    <w:rsid w:val="008B43D6"/>
    <w:rsid w:val="008C592F"/>
    <w:rsid w:val="008F79C3"/>
    <w:rsid w:val="00905F9C"/>
    <w:rsid w:val="0091328E"/>
    <w:rsid w:val="0092010C"/>
    <w:rsid w:val="00931914"/>
    <w:rsid w:val="0096099D"/>
    <w:rsid w:val="009647C1"/>
    <w:rsid w:val="00965148"/>
    <w:rsid w:val="00972145"/>
    <w:rsid w:val="0097779C"/>
    <w:rsid w:val="009A2843"/>
    <w:rsid w:val="009E149B"/>
    <w:rsid w:val="009E1E63"/>
    <w:rsid w:val="00A36974"/>
    <w:rsid w:val="00A44B52"/>
    <w:rsid w:val="00A72C60"/>
    <w:rsid w:val="00AA5848"/>
    <w:rsid w:val="00AF6BDD"/>
    <w:rsid w:val="00B214F9"/>
    <w:rsid w:val="00B47CF1"/>
    <w:rsid w:val="00B52377"/>
    <w:rsid w:val="00B532B1"/>
    <w:rsid w:val="00B80B4D"/>
    <w:rsid w:val="00B84587"/>
    <w:rsid w:val="00B90BCB"/>
    <w:rsid w:val="00B93C35"/>
    <w:rsid w:val="00BB033C"/>
    <w:rsid w:val="00BB0CAD"/>
    <w:rsid w:val="00BD25BC"/>
    <w:rsid w:val="00BD4157"/>
    <w:rsid w:val="00C073E1"/>
    <w:rsid w:val="00C154DD"/>
    <w:rsid w:val="00C47E6D"/>
    <w:rsid w:val="00C522FE"/>
    <w:rsid w:val="00C62E69"/>
    <w:rsid w:val="00C62E97"/>
    <w:rsid w:val="00C77606"/>
    <w:rsid w:val="00C80338"/>
    <w:rsid w:val="00C8781F"/>
    <w:rsid w:val="00CA4981"/>
    <w:rsid w:val="00D14E6B"/>
    <w:rsid w:val="00D2221A"/>
    <w:rsid w:val="00D26D8D"/>
    <w:rsid w:val="00D37C7D"/>
    <w:rsid w:val="00D4371F"/>
    <w:rsid w:val="00D46F13"/>
    <w:rsid w:val="00D5224C"/>
    <w:rsid w:val="00D600B4"/>
    <w:rsid w:val="00D77801"/>
    <w:rsid w:val="00D84066"/>
    <w:rsid w:val="00D8544B"/>
    <w:rsid w:val="00DA172B"/>
    <w:rsid w:val="00DA40FB"/>
    <w:rsid w:val="00DA5F46"/>
    <w:rsid w:val="00DA7CA6"/>
    <w:rsid w:val="00DB16BF"/>
    <w:rsid w:val="00DB6DF8"/>
    <w:rsid w:val="00DB75D8"/>
    <w:rsid w:val="00DD1C3B"/>
    <w:rsid w:val="00DD3F23"/>
    <w:rsid w:val="00DD43EF"/>
    <w:rsid w:val="00DD7558"/>
    <w:rsid w:val="00DE6977"/>
    <w:rsid w:val="00E01321"/>
    <w:rsid w:val="00E06E0D"/>
    <w:rsid w:val="00E7764A"/>
    <w:rsid w:val="00E80278"/>
    <w:rsid w:val="00E80AB4"/>
    <w:rsid w:val="00E82A30"/>
    <w:rsid w:val="00EB08DE"/>
    <w:rsid w:val="00EB1B99"/>
    <w:rsid w:val="00ED4AD0"/>
    <w:rsid w:val="00EE77A0"/>
    <w:rsid w:val="00F15D14"/>
    <w:rsid w:val="00F24C05"/>
    <w:rsid w:val="00F33967"/>
    <w:rsid w:val="00F50416"/>
    <w:rsid w:val="00F61720"/>
    <w:rsid w:val="00F64B4C"/>
    <w:rsid w:val="00F7050C"/>
    <w:rsid w:val="00F72A93"/>
    <w:rsid w:val="00FB0755"/>
    <w:rsid w:val="00FB4DA5"/>
    <w:rsid w:val="00FC0E7F"/>
    <w:rsid w:val="00FD42B9"/>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7587-10ED-4111-891B-BAF8A242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Words>
  <Characters>2119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